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9A" w:rsidRPr="00314F27" w:rsidRDefault="00DE0D9A" w:rsidP="00DE0D9A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lang w:eastAsia="zh-CN" w:bidi="hi-IN"/>
        </w:rPr>
      </w:pPr>
      <w:r w:rsidRPr="00314F27">
        <w:rPr>
          <w:rFonts w:eastAsia="SimSun"/>
          <w:b/>
          <w:bCs/>
          <w:i/>
          <w:kern w:val="3"/>
          <w:sz w:val="26"/>
          <w:szCs w:val="26"/>
          <w:lang w:eastAsia="zh-CN" w:bidi="hi-IN"/>
        </w:rPr>
        <w:t xml:space="preserve">МУНИЦИПАЛЬНОЕ БЮДЖЕТНОЕ </w:t>
      </w:r>
      <w:r w:rsidRPr="00314F27">
        <w:rPr>
          <w:rFonts w:eastAsia="SimSun"/>
          <w:b/>
          <w:i/>
          <w:kern w:val="3"/>
          <w:sz w:val="26"/>
          <w:szCs w:val="26"/>
          <w:lang w:eastAsia="zh-CN" w:bidi="hi-IN"/>
        </w:rPr>
        <w:t>ОБРАЗОВАТЕЛЬНОЕ  УЧРЕЖДЕНИЕ</w:t>
      </w:r>
    </w:p>
    <w:p w:rsidR="00DE0D9A" w:rsidRPr="00314F27" w:rsidRDefault="00DE0D9A" w:rsidP="00DE0D9A">
      <w:pPr>
        <w:widowControl w:val="0"/>
        <w:suppressAutoHyphens/>
        <w:autoSpaceDE w:val="0"/>
        <w:autoSpaceDN w:val="0"/>
        <w:jc w:val="center"/>
        <w:textAlignment w:val="baseline"/>
        <w:rPr>
          <w:rFonts w:eastAsia="Calibri"/>
          <w:b/>
          <w:bCs/>
          <w:i/>
          <w:kern w:val="3"/>
          <w:sz w:val="26"/>
          <w:szCs w:val="26"/>
          <w:lang w:eastAsia="zh-CN" w:bidi="hi-IN"/>
        </w:rPr>
      </w:pPr>
      <w:r w:rsidRPr="00314F27">
        <w:rPr>
          <w:rFonts w:eastAsia="Calibri"/>
          <w:b/>
          <w:bCs/>
          <w:i/>
          <w:kern w:val="3"/>
          <w:sz w:val="26"/>
          <w:szCs w:val="26"/>
          <w:lang w:eastAsia="zh-CN" w:bidi="hi-IN"/>
        </w:rPr>
        <w:t>«СРЕДН</w:t>
      </w:r>
      <w:r>
        <w:rPr>
          <w:rFonts w:eastAsia="Calibri"/>
          <w:b/>
          <w:bCs/>
          <w:i/>
          <w:kern w:val="3"/>
          <w:sz w:val="26"/>
          <w:szCs w:val="26"/>
          <w:lang w:eastAsia="zh-CN" w:bidi="hi-IN"/>
        </w:rPr>
        <w:t>ЯЯ ОБЩЕОБРАЗОВАТЕЛЬНАЯ ШКОЛА № 2</w:t>
      </w:r>
      <w:r w:rsidRPr="00314F27">
        <w:rPr>
          <w:rFonts w:eastAsia="Calibri"/>
          <w:b/>
          <w:bCs/>
          <w:i/>
          <w:kern w:val="3"/>
          <w:sz w:val="26"/>
          <w:szCs w:val="26"/>
          <w:lang w:eastAsia="zh-CN" w:bidi="hi-IN"/>
        </w:rPr>
        <w:t>»</w:t>
      </w:r>
    </w:p>
    <w:p w:rsidR="00DE0D9A" w:rsidRPr="00314F27" w:rsidRDefault="00DE0D9A" w:rsidP="00DE0D9A">
      <w:pPr>
        <w:widowControl w:val="0"/>
        <w:suppressAutoHyphens/>
        <w:autoSpaceDE w:val="0"/>
        <w:autoSpaceDN w:val="0"/>
        <w:jc w:val="center"/>
        <w:textAlignment w:val="baseline"/>
        <w:rPr>
          <w:rFonts w:eastAsia="Calibri"/>
          <w:b/>
          <w:bCs/>
          <w:i/>
          <w:kern w:val="3"/>
          <w:sz w:val="26"/>
          <w:szCs w:val="26"/>
          <w:lang w:eastAsia="zh-CN" w:bidi="hi-IN"/>
        </w:rPr>
      </w:pPr>
      <w:r w:rsidRPr="00314F27">
        <w:rPr>
          <w:rFonts w:eastAsia="Calibri"/>
          <w:b/>
          <w:bCs/>
          <w:i/>
          <w:kern w:val="3"/>
          <w:sz w:val="26"/>
          <w:szCs w:val="26"/>
          <w:lang w:eastAsia="zh-CN" w:bidi="hi-IN"/>
        </w:rPr>
        <w:t xml:space="preserve">имени </w:t>
      </w:r>
      <w:proofErr w:type="gramStart"/>
      <w:r w:rsidRPr="00314F27">
        <w:rPr>
          <w:rFonts w:eastAsia="Calibri"/>
          <w:b/>
          <w:bCs/>
          <w:i/>
          <w:kern w:val="3"/>
          <w:sz w:val="26"/>
          <w:szCs w:val="26"/>
          <w:lang w:eastAsia="zh-CN" w:bidi="hi-IN"/>
        </w:rPr>
        <w:t xml:space="preserve">Героя </w:t>
      </w:r>
      <w:r>
        <w:rPr>
          <w:rFonts w:eastAsia="Calibri"/>
          <w:b/>
          <w:bCs/>
          <w:i/>
          <w:kern w:val="3"/>
          <w:sz w:val="26"/>
          <w:szCs w:val="26"/>
          <w:lang w:eastAsia="zh-CN" w:bidi="hi-IN"/>
        </w:rPr>
        <w:t>Советского Союза Александра Назарова</w:t>
      </w:r>
      <w:proofErr w:type="gramEnd"/>
    </w:p>
    <w:p w:rsidR="00DE0D9A" w:rsidRPr="00314F27" w:rsidRDefault="00DE0D9A" w:rsidP="00DE0D9A">
      <w:pPr>
        <w:widowControl w:val="0"/>
        <w:suppressAutoHyphens/>
        <w:autoSpaceDE w:val="0"/>
        <w:autoSpaceDN w:val="0"/>
        <w:jc w:val="center"/>
        <w:textAlignment w:val="baseline"/>
        <w:rPr>
          <w:rFonts w:eastAsia="Calibri"/>
          <w:b/>
          <w:bCs/>
          <w:i/>
          <w:kern w:val="3"/>
          <w:sz w:val="26"/>
          <w:szCs w:val="26"/>
          <w:lang w:eastAsia="zh-CN" w:bidi="hi-IN"/>
        </w:rPr>
      </w:pPr>
      <w:r w:rsidRPr="00314F27">
        <w:rPr>
          <w:rFonts w:eastAsia="Calibri"/>
          <w:b/>
          <w:bCs/>
          <w:i/>
          <w:kern w:val="3"/>
          <w:sz w:val="26"/>
          <w:szCs w:val="26"/>
          <w:lang w:eastAsia="zh-CN" w:bidi="hi-IN"/>
        </w:rPr>
        <w:t>г. Каспийска, Республики Дагестан</w:t>
      </w:r>
    </w:p>
    <w:p w:rsidR="00DE0D9A" w:rsidRPr="00314F27" w:rsidRDefault="00DE0D9A" w:rsidP="00DE0D9A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lang w:eastAsia="zh-CN" w:bidi="hi-IN"/>
        </w:rPr>
      </w:pPr>
      <w:r w:rsidRPr="00314F27">
        <w:rPr>
          <w:rFonts w:eastAsia="Calibri"/>
          <w:b/>
          <w:i/>
          <w:kern w:val="3"/>
          <w:lang w:eastAsia="zh-CN" w:bidi="hi-IN"/>
        </w:rPr>
        <w:t xml:space="preserve">г. Каспийск, ул. </w:t>
      </w:r>
      <w:r>
        <w:rPr>
          <w:rFonts w:eastAsia="Calibri"/>
          <w:b/>
          <w:i/>
          <w:kern w:val="3"/>
          <w:lang w:eastAsia="zh-CN" w:bidi="hi-IN"/>
        </w:rPr>
        <w:t>Назарова, д.3</w:t>
      </w:r>
      <w:r w:rsidRPr="00314F27">
        <w:rPr>
          <w:rFonts w:eastAsia="Calibri"/>
          <w:b/>
          <w:i/>
          <w:kern w:val="3"/>
          <w:lang w:eastAsia="zh-CN" w:bidi="hi-IN"/>
        </w:rPr>
        <w:t xml:space="preserve">                                    </w:t>
      </w:r>
      <w:hyperlink r:id="rId6" w:history="1">
        <w:r w:rsidRPr="00A83B61">
          <w:rPr>
            <w:rStyle w:val="a3"/>
            <w:rFonts w:eastAsia="Calibri"/>
            <w:b/>
            <w:i/>
            <w:kern w:val="3"/>
            <w:lang w:eastAsia="zh-CN" w:bidi="hi-IN"/>
          </w:rPr>
          <w:t>school</w:t>
        </w:r>
        <w:r w:rsidRPr="00033BE7">
          <w:rPr>
            <w:rStyle w:val="a3"/>
            <w:rFonts w:eastAsia="Calibri"/>
            <w:b/>
            <w:i/>
            <w:kern w:val="3"/>
            <w:lang w:eastAsia="zh-CN" w:bidi="hi-IN"/>
          </w:rPr>
          <w:t>2</w:t>
        </w:r>
        <w:r w:rsidRPr="00A83B61">
          <w:rPr>
            <w:rStyle w:val="a3"/>
            <w:rFonts w:eastAsia="Calibri"/>
            <w:b/>
            <w:i/>
            <w:kern w:val="3"/>
            <w:lang w:eastAsia="zh-CN" w:bidi="hi-IN"/>
          </w:rPr>
          <w:t>kaspiyskrd@mail.ru</w:t>
        </w:r>
      </w:hyperlink>
      <w:r>
        <w:rPr>
          <w:rFonts w:eastAsia="Calibri"/>
          <w:b/>
          <w:i/>
          <w:kern w:val="3"/>
          <w:lang w:eastAsia="zh-CN" w:bidi="hi-IN"/>
        </w:rPr>
        <w:t xml:space="preserve"> тел. 5-18</w:t>
      </w:r>
      <w:r w:rsidRPr="00314F27">
        <w:rPr>
          <w:rFonts w:eastAsia="Calibri"/>
          <w:b/>
          <w:i/>
          <w:kern w:val="3"/>
          <w:lang w:eastAsia="zh-CN" w:bidi="hi-IN"/>
        </w:rPr>
        <w:t>-</w:t>
      </w:r>
      <w:r>
        <w:rPr>
          <w:rFonts w:eastAsia="Calibri"/>
          <w:b/>
          <w:i/>
          <w:kern w:val="3"/>
          <w:lang w:eastAsia="zh-CN" w:bidi="hi-IN"/>
        </w:rPr>
        <w:t>77</w:t>
      </w:r>
    </w:p>
    <w:p w:rsidR="00DE0D9A" w:rsidRPr="00314F27" w:rsidRDefault="00DE0D9A" w:rsidP="00DE0D9A">
      <w:pPr>
        <w:widowControl w:val="0"/>
        <w:suppressAutoHyphens/>
        <w:autoSpaceDN w:val="0"/>
        <w:jc w:val="center"/>
        <w:textAlignment w:val="baseline"/>
        <w:rPr>
          <w:rFonts w:eastAsia="SimSun" w:cs="Mangal"/>
          <w:kern w:val="3"/>
          <w:lang w:eastAsia="zh-CN" w:bidi="hi-IN"/>
        </w:rPr>
      </w:pPr>
      <w:r>
        <w:rPr>
          <w:rFonts w:eastAsia="Calibri"/>
          <w:b/>
          <w:i/>
          <w:noProof/>
          <w:kern w:val="3"/>
          <w:sz w:val="18"/>
          <w:szCs w:val="18"/>
        </w:rPr>
        <w:drawing>
          <wp:inline distT="0" distB="0" distL="0" distR="0">
            <wp:extent cx="6324600" cy="47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D9A" w:rsidRPr="00314F27" w:rsidRDefault="00DE0D9A" w:rsidP="00DE0D9A">
      <w:pPr>
        <w:widowControl w:val="0"/>
        <w:suppressAutoHyphens/>
        <w:autoSpaceDN w:val="0"/>
        <w:textAlignment w:val="baseline"/>
        <w:rPr>
          <w:b/>
          <w:i/>
          <w:kern w:val="3"/>
          <w:sz w:val="32"/>
          <w:szCs w:val="32"/>
          <w:lang w:bidi="hi-IN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5386"/>
      </w:tblGrid>
      <w:tr w:rsidR="00DE0D9A" w:rsidRPr="00314F27" w:rsidTr="00DE0D9A">
        <w:trPr>
          <w:trHeight w:val="1276"/>
        </w:trPr>
        <w:tc>
          <w:tcPr>
            <w:tcW w:w="45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9A" w:rsidRPr="00314F27" w:rsidRDefault="00DE0D9A" w:rsidP="00DE0D9A">
            <w:pPr>
              <w:widowControl w:val="0"/>
              <w:suppressAutoHyphens/>
              <w:autoSpaceDN w:val="0"/>
              <w:textAlignment w:val="baseline"/>
              <w:rPr>
                <w:b/>
                <w:i/>
                <w:kern w:val="3"/>
                <w:lang w:bidi="hi-IN"/>
              </w:rPr>
            </w:pPr>
            <w:proofErr w:type="gramStart"/>
            <w:r w:rsidRPr="00314F27">
              <w:rPr>
                <w:b/>
                <w:i/>
                <w:kern w:val="3"/>
                <w:lang w:bidi="hi-IN"/>
              </w:rPr>
              <w:t>Согласована с</w:t>
            </w:r>
            <w:proofErr w:type="gramEnd"/>
          </w:p>
          <w:p w:rsidR="00DE0D9A" w:rsidRPr="00314F27" w:rsidRDefault="00DE0D9A" w:rsidP="00DE0D9A">
            <w:pPr>
              <w:widowControl w:val="0"/>
              <w:suppressAutoHyphens/>
              <w:autoSpaceDN w:val="0"/>
              <w:textAlignment w:val="baseline"/>
              <w:rPr>
                <w:b/>
                <w:i/>
                <w:kern w:val="3"/>
                <w:lang w:bidi="hi-IN"/>
              </w:rPr>
            </w:pPr>
            <w:r w:rsidRPr="00314F27">
              <w:rPr>
                <w:b/>
                <w:i/>
                <w:kern w:val="3"/>
                <w:lang w:bidi="hi-IN"/>
              </w:rPr>
              <w:t>заместителем</w:t>
            </w:r>
          </w:p>
          <w:p w:rsidR="00DE0D9A" w:rsidRPr="00314F27" w:rsidRDefault="00DE0D9A" w:rsidP="00DE0D9A">
            <w:pPr>
              <w:widowControl w:val="0"/>
              <w:suppressAutoHyphens/>
              <w:autoSpaceDN w:val="0"/>
              <w:textAlignment w:val="baseline"/>
              <w:rPr>
                <w:b/>
                <w:i/>
                <w:kern w:val="3"/>
                <w:lang w:bidi="hi-IN"/>
              </w:rPr>
            </w:pPr>
            <w:r w:rsidRPr="00314F27">
              <w:rPr>
                <w:b/>
                <w:i/>
                <w:kern w:val="3"/>
                <w:lang w:bidi="hi-IN"/>
              </w:rPr>
              <w:t>директора по УВР</w:t>
            </w:r>
          </w:p>
          <w:p w:rsidR="00DE0D9A" w:rsidRPr="00314F27" w:rsidRDefault="00DE0D9A" w:rsidP="00DE0D9A">
            <w:pPr>
              <w:widowControl w:val="0"/>
              <w:suppressAutoHyphens/>
              <w:autoSpaceDN w:val="0"/>
              <w:textAlignment w:val="baseline"/>
              <w:rPr>
                <w:b/>
                <w:i/>
                <w:kern w:val="3"/>
                <w:lang w:bidi="hi-IN"/>
              </w:rPr>
            </w:pPr>
          </w:p>
          <w:p w:rsidR="00DE0D9A" w:rsidRPr="00314F27" w:rsidRDefault="00DE0D9A" w:rsidP="00DE0D9A">
            <w:pPr>
              <w:widowControl w:val="0"/>
              <w:suppressAutoHyphens/>
              <w:autoSpaceDN w:val="0"/>
              <w:textAlignment w:val="baseline"/>
              <w:rPr>
                <w:b/>
                <w:i/>
                <w:kern w:val="3"/>
                <w:lang w:bidi="hi-IN"/>
              </w:rPr>
            </w:pPr>
          </w:p>
          <w:p w:rsidR="00DE0D9A" w:rsidRPr="00314F27" w:rsidRDefault="00DE0D9A" w:rsidP="00DE0D9A">
            <w:pPr>
              <w:widowControl w:val="0"/>
              <w:suppressAutoHyphens/>
              <w:autoSpaceDN w:val="0"/>
              <w:textAlignment w:val="baseline"/>
              <w:rPr>
                <w:b/>
                <w:i/>
                <w:kern w:val="3"/>
                <w:lang w:bidi="hi-IN"/>
              </w:rPr>
            </w:pPr>
          </w:p>
          <w:p w:rsidR="00DE0D9A" w:rsidRPr="00314F27" w:rsidRDefault="00DE0D9A" w:rsidP="00DE0D9A">
            <w:pPr>
              <w:widowControl w:val="0"/>
              <w:suppressAutoHyphens/>
              <w:autoSpaceDN w:val="0"/>
              <w:textAlignment w:val="baseline"/>
              <w:rPr>
                <w:b/>
                <w:i/>
                <w:kern w:val="3"/>
                <w:lang w:bidi="hi-IN"/>
              </w:rPr>
            </w:pPr>
            <w:r>
              <w:rPr>
                <w:b/>
                <w:i/>
                <w:kern w:val="3"/>
                <w:lang w:bidi="hi-IN"/>
              </w:rPr>
              <w:t>Магомедова З.Р.</w:t>
            </w:r>
          </w:p>
          <w:p w:rsidR="00DE0D9A" w:rsidRPr="00314F27" w:rsidRDefault="00DE0D9A" w:rsidP="00DE0D9A">
            <w:pPr>
              <w:widowControl w:val="0"/>
              <w:suppressAutoHyphens/>
              <w:autoSpaceDN w:val="0"/>
              <w:textAlignment w:val="baseline"/>
              <w:rPr>
                <w:b/>
                <w:i/>
                <w:kern w:val="3"/>
                <w:lang w:bidi="hi-IN"/>
              </w:rPr>
            </w:pPr>
            <w:r w:rsidRPr="00314F27">
              <w:rPr>
                <w:b/>
                <w:i/>
                <w:kern w:val="3"/>
                <w:lang w:bidi="hi-IN"/>
              </w:rPr>
              <w:t xml:space="preserve">30 </w:t>
            </w:r>
            <w:r>
              <w:rPr>
                <w:b/>
                <w:i/>
                <w:kern w:val="3"/>
                <w:lang w:bidi="hi-IN"/>
              </w:rPr>
              <w:t>августа 2024</w:t>
            </w:r>
            <w:r w:rsidRPr="00314F27">
              <w:rPr>
                <w:b/>
                <w:i/>
                <w:kern w:val="3"/>
                <w:lang w:bidi="hi-IN"/>
              </w:rPr>
              <w:t xml:space="preserve"> г.</w:t>
            </w:r>
          </w:p>
          <w:p w:rsidR="00DE0D9A" w:rsidRPr="00314F27" w:rsidRDefault="00DE0D9A" w:rsidP="00DE0D9A">
            <w:pPr>
              <w:widowControl w:val="0"/>
              <w:suppressAutoHyphens/>
              <w:autoSpaceDN w:val="0"/>
              <w:textAlignment w:val="baseline"/>
              <w:rPr>
                <w:b/>
                <w:i/>
                <w:kern w:val="3"/>
                <w:lang w:bidi="hi-IN"/>
              </w:rPr>
            </w:pPr>
          </w:p>
        </w:tc>
        <w:tc>
          <w:tcPr>
            <w:tcW w:w="53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D9A" w:rsidRPr="00314F27" w:rsidRDefault="00DE0D9A" w:rsidP="00DE0D9A">
            <w:pPr>
              <w:widowControl w:val="0"/>
              <w:suppressAutoHyphens/>
              <w:autoSpaceDN w:val="0"/>
              <w:jc w:val="right"/>
              <w:textAlignment w:val="baseline"/>
              <w:rPr>
                <w:b/>
                <w:i/>
                <w:kern w:val="3"/>
                <w:lang w:bidi="hi-IN"/>
              </w:rPr>
            </w:pPr>
            <w:proofErr w:type="gramStart"/>
            <w:r w:rsidRPr="00314F27">
              <w:rPr>
                <w:b/>
                <w:i/>
                <w:kern w:val="3"/>
                <w:lang w:bidi="hi-IN"/>
              </w:rPr>
              <w:t>Утверждена</w:t>
            </w:r>
            <w:proofErr w:type="gramEnd"/>
          </w:p>
          <w:p w:rsidR="00DE0D9A" w:rsidRDefault="00DE0D9A" w:rsidP="00DE0D9A">
            <w:pPr>
              <w:widowControl w:val="0"/>
              <w:suppressAutoHyphens/>
              <w:autoSpaceDN w:val="0"/>
              <w:jc w:val="right"/>
              <w:textAlignment w:val="baseline"/>
              <w:rPr>
                <w:b/>
                <w:i/>
                <w:kern w:val="3"/>
                <w:lang w:bidi="hi-IN"/>
              </w:rPr>
            </w:pPr>
            <w:r w:rsidRPr="00314F27">
              <w:rPr>
                <w:b/>
                <w:i/>
                <w:kern w:val="3"/>
                <w:lang w:bidi="hi-IN"/>
              </w:rPr>
              <w:t xml:space="preserve">руководителем </w:t>
            </w:r>
          </w:p>
          <w:p w:rsidR="00DE0D9A" w:rsidRPr="00314F27" w:rsidRDefault="00DE0D9A" w:rsidP="00DE0D9A">
            <w:pPr>
              <w:widowControl w:val="0"/>
              <w:suppressAutoHyphens/>
              <w:autoSpaceDN w:val="0"/>
              <w:jc w:val="right"/>
              <w:textAlignment w:val="baseline"/>
              <w:rPr>
                <w:b/>
                <w:i/>
                <w:kern w:val="3"/>
                <w:lang w:bidi="hi-IN"/>
              </w:rPr>
            </w:pPr>
            <w:proofErr w:type="gramStart"/>
            <w:r w:rsidRPr="00314F27">
              <w:rPr>
                <w:b/>
                <w:i/>
                <w:kern w:val="3"/>
                <w:lang w:bidi="hi-IN"/>
              </w:rPr>
              <w:t>образовательного</w:t>
            </w:r>
            <w:proofErr w:type="gramEnd"/>
          </w:p>
          <w:p w:rsidR="00DE0D9A" w:rsidRPr="00314F27" w:rsidRDefault="00DE0D9A" w:rsidP="00DE0D9A">
            <w:pPr>
              <w:widowControl w:val="0"/>
              <w:suppressAutoHyphens/>
              <w:autoSpaceDN w:val="0"/>
              <w:jc w:val="right"/>
              <w:textAlignment w:val="baseline"/>
              <w:rPr>
                <w:b/>
                <w:i/>
                <w:kern w:val="3"/>
                <w:lang w:bidi="hi-IN"/>
              </w:rPr>
            </w:pPr>
            <w:r w:rsidRPr="00314F27">
              <w:rPr>
                <w:b/>
                <w:i/>
                <w:kern w:val="3"/>
                <w:lang w:bidi="hi-IN"/>
              </w:rPr>
              <w:t>учреждения</w:t>
            </w:r>
          </w:p>
          <w:p w:rsidR="00DE0D9A" w:rsidRPr="00314F27" w:rsidRDefault="00DE0D9A" w:rsidP="00DE0D9A">
            <w:pPr>
              <w:widowControl w:val="0"/>
              <w:suppressAutoHyphens/>
              <w:autoSpaceDN w:val="0"/>
              <w:jc w:val="right"/>
              <w:textAlignment w:val="baseline"/>
              <w:rPr>
                <w:b/>
                <w:i/>
                <w:kern w:val="3"/>
                <w:lang w:bidi="hi-IN"/>
              </w:rPr>
            </w:pPr>
          </w:p>
          <w:p w:rsidR="00DE0D9A" w:rsidRPr="00314F27" w:rsidRDefault="00DE0D9A" w:rsidP="00DE0D9A">
            <w:pPr>
              <w:widowControl w:val="0"/>
              <w:suppressAutoHyphens/>
              <w:autoSpaceDN w:val="0"/>
              <w:jc w:val="right"/>
              <w:textAlignment w:val="baseline"/>
              <w:rPr>
                <w:b/>
                <w:i/>
                <w:kern w:val="3"/>
                <w:lang w:bidi="hi-IN"/>
              </w:rPr>
            </w:pPr>
          </w:p>
          <w:p w:rsidR="00DE0D9A" w:rsidRPr="00314F27" w:rsidRDefault="00DE0D9A" w:rsidP="00DE0D9A">
            <w:pPr>
              <w:widowControl w:val="0"/>
              <w:suppressAutoHyphens/>
              <w:autoSpaceDN w:val="0"/>
              <w:jc w:val="right"/>
              <w:textAlignment w:val="baseline"/>
              <w:rPr>
                <w:b/>
                <w:i/>
                <w:kern w:val="3"/>
                <w:lang w:bidi="hi-IN"/>
              </w:rPr>
            </w:pPr>
            <w:proofErr w:type="spellStart"/>
            <w:r>
              <w:rPr>
                <w:b/>
                <w:i/>
                <w:kern w:val="3"/>
                <w:lang w:bidi="hi-IN"/>
              </w:rPr>
              <w:t>Казанбиев</w:t>
            </w:r>
            <w:proofErr w:type="spellEnd"/>
            <w:r>
              <w:rPr>
                <w:b/>
                <w:i/>
                <w:kern w:val="3"/>
                <w:lang w:bidi="hi-IN"/>
              </w:rPr>
              <w:t xml:space="preserve"> А.Р.</w:t>
            </w:r>
          </w:p>
          <w:p w:rsidR="00DE0D9A" w:rsidRPr="00314F27" w:rsidRDefault="00DE0D9A" w:rsidP="00DE0D9A">
            <w:pPr>
              <w:widowControl w:val="0"/>
              <w:suppressAutoHyphens/>
              <w:autoSpaceDN w:val="0"/>
              <w:jc w:val="right"/>
              <w:textAlignment w:val="baseline"/>
              <w:rPr>
                <w:b/>
                <w:i/>
                <w:kern w:val="3"/>
                <w:lang w:bidi="hi-IN"/>
              </w:rPr>
            </w:pPr>
            <w:r>
              <w:rPr>
                <w:b/>
                <w:i/>
                <w:kern w:val="3"/>
                <w:lang w:bidi="hi-IN"/>
              </w:rPr>
              <w:t>1 сентября 2024</w:t>
            </w:r>
            <w:r w:rsidRPr="00314F27">
              <w:rPr>
                <w:b/>
                <w:i/>
                <w:kern w:val="3"/>
                <w:lang w:bidi="hi-IN"/>
              </w:rPr>
              <w:t xml:space="preserve"> г.</w:t>
            </w:r>
          </w:p>
          <w:p w:rsidR="00DE0D9A" w:rsidRPr="00314F27" w:rsidRDefault="00DE0D9A" w:rsidP="00DE0D9A">
            <w:pPr>
              <w:widowControl w:val="0"/>
              <w:suppressAutoHyphens/>
              <w:autoSpaceDN w:val="0"/>
              <w:textAlignment w:val="baseline"/>
              <w:rPr>
                <w:b/>
                <w:i/>
                <w:kern w:val="3"/>
                <w:lang w:bidi="hi-IN"/>
              </w:rPr>
            </w:pPr>
          </w:p>
        </w:tc>
      </w:tr>
    </w:tbl>
    <w:p w:rsidR="00DE0D9A" w:rsidRDefault="00DE0D9A" w:rsidP="00DE0D9A">
      <w:pPr>
        <w:rPr>
          <w:sz w:val="28"/>
          <w:szCs w:val="28"/>
        </w:rPr>
      </w:pPr>
    </w:p>
    <w:p w:rsidR="00DE0D9A" w:rsidRDefault="00DE0D9A" w:rsidP="00DE0D9A">
      <w:pPr>
        <w:rPr>
          <w:sz w:val="28"/>
          <w:szCs w:val="28"/>
        </w:rPr>
      </w:pPr>
    </w:p>
    <w:p w:rsidR="00DE0D9A" w:rsidRDefault="00DE0D9A" w:rsidP="00DE0D9A">
      <w:pPr>
        <w:rPr>
          <w:sz w:val="28"/>
          <w:szCs w:val="28"/>
        </w:rPr>
      </w:pPr>
    </w:p>
    <w:p w:rsidR="00DE0D9A" w:rsidRDefault="00DE0D9A" w:rsidP="00DE0D9A">
      <w:pPr>
        <w:rPr>
          <w:sz w:val="28"/>
          <w:szCs w:val="28"/>
        </w:rPr>
      </w:pPr>
    </w:p>
    <w:p w:rsidR="00DE0D9A" w:rsidRDefault="00DE0D9A" w:rsidP="00DE0D9A">
      <w:pPr>
        <w:rPr>
          <w:sz w:val="28"/>
          <w:szCs w:val="28"/>
        </w:rPr>
      </w:pPr>
    </w:p>
    <w:p w:rsidR="00DE0D9A" w:rsidRDefault="00DE0D9A" w:rsidP="00DE0D9A">
      <w:pPr>
        <w:rPr>
          <w:sz w:val="28"/>
          <w:szCs w:val="28"/>
        </w:rPr>
      </w:pPr>
    </w:p>
    <w:p w:rsidR="00DE0D9A" w:rsidRPr="00F6398A" w:rsidRDefault="00DE0D9A" w:rsidP="00DE0D9A">
      <w:pPr>
        <w:jc w:val="center"/>
        <w:rPr>
          <w:b/>
          <w:i/>
          <w:sz w:val="32"/>
          <w:szCs w:val="32"/>
        </w:rPr>
      </w:pPr>
      <w:proofErr w:type="gramStart"/>
      <w:r w:rsidRPr="00F6398A">
        <w:rPr>
          <w:b/>
          <w:i/>
          <w:sz w:val="32"/>
          <w:szCs w:val="32"/>
        </w:rPr>
        <w:t>Адаптированная  основная общеобразовательная</w:t>
      </w:r>
      <w:proofErr w:type="gramEnd"/>
    </w:p>
    <w:p w:rsidR="00DE0D9A" w:rsidRPr="00F6398A" w:rsidRDefault="00DE0D9A" w:rsidP="00DE0D9A">
      <w:pPr>
        <w:jc w:val="center"/>
        <w:rPr>
          <w:b/>
          <w:i/>
          <w:sz w:val="32"/>
          <w:szCs w:val="32"/>
        </w:rPr>
      </w:pPr>
      <w:r w:rsidRPr="00F6398A">
        <w:rPr>
          <w:b/>
          <w:i/>
          <w:sz w:val="32"/>
          <w:szCs w:val="32"/>
        </w:rPr>
        <w:t>программа начального общего образования</w:t>
      </w:r>
    </w:p>
    <w:p w:rsidR="00DE0D9A" w:rsidRDefault="00DE0D9A" w:rsidP="00DE0D9A">
      <w:pPr>
        <w:jc w:val="center"/>
        <w:rPr>
          <w:b/>
          <w:i/>
          <w:sz w:val="32"/>
          <w:szCs w:val="32"/>
        </w:rPr>
      </w:pPr>
      <w:r w:rsidRPr="00F6398A">
        <w:rPr>
          <w:b/>
          <w:i/>
          <w:sz w:val="32"/>
          <w:szCs w:val="32"/>
        </w:rPr>
        <w:t>обучающегося 4</w:t>
      </w:r>
      <w:r>
        <w:rPr>
          <w:b/>
          <w:i/>
          <w:sz w:val="32"/>
          <w:szCs w:val="32"/>
        </w:rPr>
        <w:t xml:space="preserve"> «</w:t>
      </w:r>
      <w:r w:rsidRPr="00F6398A">
        <w:rPr>
          <w:b/>
          <w:i/>
          <w:sz w:val="32"/>
          <w:szCs w:val="32"/>
        </w:rPr>
        <w:t>ж</w:t>
      </w:r>
      <w:r>
        <w:rPr>
          <w:b/>
          <w:i/>
          <w:sz w:val="32"/>
          <w:szCs w:val="32"/>
        </w:rPr>
        <w:t>»</w:t>
      </w:r>
      <w:r w:rsidRPr="00F6398A">
        <w:rPr>
          <w:b/>
          <w:i/>
          <w:sz w:val="32"/>
          <w:szCs w:val="32"/>
        </w:rPr>
        <w:t xml:space="preserve"> класса</w:t>
      </w:r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Аюбова</w:t>
      </w:r>
      <w:proofErr w:type="spellEnd"/>
      <w:r>
        <w:rPr>
          <w:b/>
          <w:i/>
          <w:sz w:val="32"/>
          <w:szCs w:val="32"/>
        </w:rPr>
        <w:t xml:space="preserve"> Имама</w:t>
      </w:r>
    </w:p>
    <w:p w:rsidR="00DE0D9A" w:rsidRPr="00F6398A" w:rsidRDefault="00DE0D9A" w:rsidP="00DE0D9A">
      <w:pPr>
        <w:jc w:val="center"/>
        <w:rPr>
          <w:b/>
          <w:i/>
          <w:sz w:val="32"/>
          <w:szCs w:val="32"/>
        </w:rPr>
      </w:pPr>
      <w:r w:rsidRPr="00F6398A">
        <w:rPr>
          <w:b/>
          <w:i/>
          <w:sz w:val="32"/>
          <w:szCs w:val="32"/>
        </w:rPr>
        <w:t xml:space="preserve"> с задержкой психического развития</w:t>
      </w:r>
    </w:p>
    <w:p w:rsidR="00DE0D9A" w:rsidRPr="00F6398A" w:rsidRDefault="00DE0D9A" w:rsidP="00DE0D9A">
      <w:pPr>
        <w:jc w:val="center"/>
        <w:rPr>
          <w:b/>
          <w:i/>
          <w:sz w:val="32"/>
          <w:szCs w:val="32"/>
        </w:rPr>
      </w:pPr>
      <w:r w:rsidRPr="00F6398A">
        <w:rPr>
          <w:b/>
          <w:i/>
          <w:sz w:val="32"/>
          <w:szCs w:val="32"/>
        </w:rPr>
        <w:t>по варианту 7.2 ФГОС НОО ОВЗ</w:t>
      </w:r>
    </w:p>
    <w:p w:rsidR="00DE0D9A" w:rsidRPr="00F6398A" w:rsidRDefault="00DE0D9A" w:rsidP="00DE0D9A">
      <w:pPr>
        <w:jc w:val="center"/>
        <w:rPr>
          <w:b/>
          <w:i/>
          <w:sz w:val="32"/>
          <w:szCs w:val="32"/>
        </w:rPr>
      </w:pPr>
      <w:r w:rsidRPr="00F6398A">
        <w:rPr>
          <w:b/>
          <w:i/>
          <w:sz w:val="32"/>
          <w:szCs w:val="32"/>
        </w:rPr>
        <w:t>на 2024-2025 учебный год</w:t>
      </w:r>
    </w:p>
    <w:p w:rsidR="00DE0D9A" w:rsidRPr="00EC4CDA" w:rsidRDefault="00DE0D9A" w:rsidP="00DE0D9A">
      <w:pPr>
        <w:jc w:val="center"/>
        <w:rPr>
          <w:b/>
          <w:i/>
          <w:sz w:val="28"/>
          <w:szCs w:val="28"/>
        </w:rPr>
      </w:pPr>
    </w:p>
    <w:p w:rsidR="00DE0D9A" w:rsidRDefault="00DE0D9A" w:rsidP="00DE0D9A">
      <w:pPr>
        <w:rPr>
          <w:sz w:val="28"/>
          <w:szCs w:val="28"/>
        </w:rPr>
      </w:pPr>
    </w:p>
    <w:p w:rsidR="00DE0D9A" w:rsidRDefault="00DE0D9A" w:rsidP="00DE0D9A">
      <w:pPr>
        <w:rPr>
          <w:sz w:val="28"/>
          <w:szCs w:val="28"/>
        </w:rPr>
      </w:pPr>
    </w:p>
    <w:p w:rsidR="00DE0D9A" w:rsidRDefault="00DE0D9A" w:rsidP="00DE0D9A">
      <w:pPr>
        <w:rPr>
          <w:sz w:val="28"/>
          <w:szCs w:val="28"/>
        </w:rPr>
      </w:pPr>
    </w:p>
    <w:p w:rsidR="00DE0D9A" w:rsidRPr="00F6398A" w:rsidRDefault="00DE0D9A" w:rsidP="00DE0D9A">
      <w:pPr>
        <w:jc w:val="center"/>
        <w:rPr>
          <w:sz w:val="28"/>
          <w:szCs w:val="28"/>
          <w:u w:val="single"/>
        </w:rPr>
      </w:pPr>
    </w:p>
    <w:p w:rsidR="00DE0D9A" w:rsidRPr="00F6398A" w:rsidRDefault="00DE0D9A" w:rsidP="00DE0D9A">
      <w:pPr>
        <w:rPr>
          <w:sz w:val="28"/>
          <w:szCs w:val="28"/>
          <w:u w:val="single"/>
        </w:rPr>
      </w:pPr>
    </w:p>
    <w:p w:rsidR="00DE0D9A" w:rsidRDefault="00DE0D9A" w:rsidP="00DE0D9A">
      <w:pPr>
        <w:rPr>
          <w:sz w:val="28"/>
          <w:szCs w:val="28"/>
        </w:rPr>
      </w:pPr>
    </w:p>
    <w:p w:rsidR="00DE0D9A" w:rsidRDefault="00DE0D9A" w:rsidP="00DE0D9A">
      <w:pPr>
        <w:rPr>
          <w:sz w:val="28"/>
          <w:szCs w:val="28"/>
        </w:rPr>
      </w:pPr>
    </w:p>
    <w:p w:rsidR="00DE0D9A" w:rsidRDefault="00DE0D9A" w:rsidP="00DE0D9A">
      <w:pPr>
        <w:rPr>
          <w:sz w:val="28"/>
          <w:szCs w:val="28"/>
        </w:rPr>
      </w:pPr>
    </w:p>
    <w:p w:rsidR="00DE0D9A" w:rsidRDefault="00DE0D9A" w:rsidP="00DE0D9A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E0D9A" w:rsidRDefault="00DE0D9A" w:rsidP="00DE0D9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Лахиялова Раисат Магомедовна </w:t>
      </w:r>
    </w:p>
    <w:p w:rsidR="00DE0D9A" w:rsidRDefault="00DE0D9A" w:rsidP="00DE0D9A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DE0D9A" w:rsidRDefault="00DE0D9A" w:rsidP="00DE0D9A">
      <w:pPr>
        <w:rPr>
          <w:sz w:val="28"/>
          <w:szCs w:val="28"/>
        </w:rPr>
      </w:pPr>
    </w:p>
    <w:p w:rsidR="00DE0D9A" w:rsidRDefault="00DE0D9A" w:rsidP="00DE0D9A">
      <w:pPr>
        <w:rPr>
          <w:sz w:val="28"/>
          <w:szCs w:val="28"/>
        </w:rPr>
      </w:pPr>
    </w:p>
    <w:p w:rsidR="00DE0D9A" w:rsidRDefault="00DE0D9A" w:rsidP="00DE0D9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Каспийск</w:t>
      </w:r>
    </w:p>
    <w:p w:rsidR="00DE0D9A" w:rsidRDefault="00DE0D9A" w:rsidP="00DE0D9A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B4424E" w:rsidRDefault="00B4424E"/>
    <w:p w:rsidR="00DE0D9A" w:rsidRDefault="00DE0D9A"/>
    <w:p w:rsidR="00DE0D9A" w:rsidRPr="003B3511" w:rsidRDefault="00DE0D9A" w:rsidP="00DE0D9A">
      <w:pPr>
        <w:jc w:val="right"/>
        <w:rPr>
          <w:sz w:val="28"/>
          <w:szCs w:val="28"/>
        </w:rPr>
      </w:pPr>
      <w:r w:rsidRPr="003B3511">
        <w:rPr>
          <w:sz w:val="28"/>
          <w:szCs w:val="28"/>
        </w:rPr>
        <w:lastRenderedPageBreak/>
        <w:t>УТВЕРЖДАЮ</w:t>
      </w:r>
    </w:p>
    <w:p w:rsidR="00DE0D9A" w:rsidRPr="003B3511" w:rsidRDefault="00DE0D9A" w:rsidP="00DE0D9A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«СОШ № 2»</w:t>
      </w:r>
    </w:p>
    <w:p w:rsidR="00DE0D9A" w:rsidRPr="003B3511" w:rsidRDefault="00DE0D9A" w:rsidP="00DE0D9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Казанбиев</w:t>
      </w:r>
      <w:proofErr w:type="spellEnd"/>
      <w:r>
        <w:rPr>
          <w:sz w:val="28"/>
          <w:szCs w:val="28"/>
        </w:rPr>
        <w:t xml:space="preserve"> А.Р.</w:t>
      </w:r>
    </w:p>
    <w:p w:rsidR="00DE0D9A" w:rsidRDefault="00DE0D9A" w:rsidP="00DE0D9A">
      <w:pPr>
        <w:jc w:val="right"/>
        <w:rPr>
          <w:sz w:val="28"/>
          <w:szCs w:val="28"/>
        </w:rPr>
      </w:pPr>
      <w:r>
        <w:rPr>
          <w:sz w:val="28"/>
          <w:szCs w:val="28"/>
        </w:rPr>
        <w:t>«_____»   2024</w:t>
      </w:r>
      <w:r w:rsidRPr="003B3511">
        <w:rPr>
          <w:sz w:val="28"/>
          <w:szCs w:val="28"/>
        </w:rPr>
        <w:t xml:space="preserve"> г.</w:t>
      </w:r>
    </w:p>
    <w:p w:rsidR="00DE0D9A" w:rsidRDefault="00DE0D9A" w:rsidP="00DE0D9A">
      <w:pPr>
        <w:jc w:val="right"/>
        <w:rPr>
          <w:sz w:val="28"/>
          <w:szCs w:val="28"/>
        </w:rPr>
      </w:pPr>
    </w:p>
    <w:p w:rsidR="00DE0D9A" w:rsidRPr="003B3511" w:rsidRDefault="00DE0D9A" w:rsidP="00DE0D9A">
      <w:pPr>
        <w:jc w:val="right"/>
        <w:rPr>
          <w:sz w:val="28"/>
          <w:szCs w:val="28"/>
        </w:rPr>
      </w:pPr>
    </w:p>
    <w:p w:rsidR="00DE0D9A" w:rsidRPr="003B3511" w:rsidRDefault="00DE0D9A" w:rsidP="00DE0D9A">
      <w:pPr>
        <w:jc w:val="center"/>
        <w:rPr>
          <w:sz w:val="28"/>
          <w:szCs w:val="28"/>
        </w:rPr>
      </w:pPr>
      <w:r w:rsidRPr="003B3511">
        <w:rPr>
          <w:sz w:val="28"/>
          <w:szCs w:val="28"/>
        </w:rPr>
        <w:t>Расписание уроков индивидуального обучения на дому</w:t>
      </w:r>
    </w:p>
    <w:p w:rsidR="00DE0D9A" w:rsidRPr="003B3511" w:rsidRDefault="00DE0D9A" w:rsidP="00DE0D9A">
      <w:pPr>
        <w:jc w:val="center"/>
        <w:rPr>
          <w:sz w:val="28"/>
          <w:szCs w:val="28"/>
        </w:rPr>
      </w:pPr>
      <w:r w:rsidRPr="003B3511">
        <w:rPr>
          <w:sz w:val="28"/>
          <w:szCs w:val="28"/>
        </w:rPr>
        <w:t>ученик</w:t>
      </w:r>
      <w:proofErr w:type="gramStart"/>
      <w:r w:rsidRPr="003B3511">
        <w:rPr>
          <w:sz w:val="28"/>
          <w:szCs w:val="28"/>
        </w:rPr>
        <w:t>а(</w:t>
      </w:r>
      <w:proofErr w:type="spellStart"/>
      <w:proofErr w:type="gramEnd"/>
      <w:r w:rsidRPr="003B3511">
        <w:rPr>
          <w:sz w:val="28"/>
          <w:szCs w:val="28"/>
        </w:rPr>
        <w:t>цы</w:t>
      </w:r>
      <w:proofErr w:type="spellEnd"/>
      <w:r w:rsidRPr="003B3511">
        <w:rPr>
          <w:sz w:val="28"/>
          <w:szCs w:val="28"/>
        </w:rPr>
        <w:t>) _</w:t>
      </w:r>
      <w:proofErr w:type="spellStart"/>
      <w:r>
        <w:rPr>
          <w:sz w:val="28"/>
          <w:szCs w:val="28"/>
        </w:rPr>
        <w:t>Аюбова</w:t>
      </w:r>
      <w:proofErr w:type="spellEnd"/>
      <w:r>
        <w:rPr>
          <w:sz w:val="28"/>
          <w:szCs w:val="28"/>
        </w:rPr>
        <w:t xml:space="preserve"> Имама 4 «</w:t>
      </w:r>
      <w:r w:rsidRPr="003B3511">
        <w:rPr>
          <w:sz w:val="28"/>
          <w:szCs w:val="28"/>
        </w:rPr>
        <w:t>Ж</w:t>
      </w:r>
      <w:r>
        <w:rPr>
          <w:sz w:val="28"/>
          <w:szCs w:val="28"/>
        </w:rPr>
        <w:t>»</w:t>
      </w:r>
      <w:r w:rsidRPr="003B3511">
        <w:rPr>
          <w:sz w:val="28"/>
          <w:szCs w:val="28"/>
        </w:rPr>
        <w:t xml:space="preserve"> класса</w:t>
      </w:r>
    </w:p>
    <w:p w:rsidR="00DE0D9A" w:rsidRPr="003B3511" w:rsidRDefault="00DE0D9A" w:rsidP="00DE0D9A">
      <w:pPr>
        <w:rPr>
          <w:sz w:val="28"/>
          <w:szCs w:val="28"/>
        </w:rPr>
      </w:pPr>
      <w:r w:rsidRPr="003B3511">
        <w:rPr>
          <w:sz w:val="28"/>
          <w:szCs w:val="28"/>
        </w:rPr>
        <w:t>_______________________________________________________________________</w:t>
      </w:r>
    </w:p>
    <w:p w:rsidR="00DE0D9A" w:rsidRPr="003B3511" w:rsidRDefault="00DE0D9A" w:rsidP="00DE0D9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095"/>
        <w:gridCol w:w="1843"/>
        <w:gridCol w:w="1022"/>
        <w:gridCol w:w="2346"/>
      </w:tblGrid>
      <w:tr w:rsidR="00DE0D9A" w:rsidRPr="001C1E90" w:rsidTr="00DE0D9A">
        <w:tc>
          <w:tcPr>
            <w:tcW w:w="2235" w:type="dxa"/>
          </w:tcPr>
          <w:p w:rsidR="00DE0D9A" w:rsidRPr="001C1E90" w:rsidRDefault="00DE0D9A" w:rsidP="00DE0D9A">
            <w:pPr>
              <w:jc w:val="center"/>
              <w:rPr>
                <w:b/>
              </w:rPr>
            </w:pPr>
            <w:r w:rsidRPr="001C1E90">
              <w:rPr>
                <w:b/>
              </w:rPr>
              <w:t>Понедельник</w:t>
            </w:r>
          </w:p>
        </w:tc>
        <w:tc>
          <w:tcPr>
            <w:tcW w:w="992" w:type="dxa"/>
          </w:tcPr>
          <w:p w:rsidR="00DE0D9A" w:rsidRPr="001C1E90" w:rsidRDefault="00DE0D9A" w:rsidP="00DE0D9A">
            <w:pPr>
              <w:jc w:val="center"/>
            </w:pPr>
            <w:r w:rsidRPr="001C1E90">
              <w:t>Вторник</w:t>
            </w:r>
          </w:p>
        </w:tc>
        <w:tc>
          <w:tcPr>
            <w:tcW w:w="1843" w:type="dxa"/>
          </w:tcPr>
          <w:p w:rsidR="00DE0D9A" w:rsidRPr="001C1E90" w:rsidRDefault="00DE0D9A" w:rsidP="00DE0D9A">
            <w:pPr>
              <w:jc w:val="center"/>
              <w:rPr>
                <w:b/>
              </w:rPr>
            </w:pPr>
            <w:r w:rsidRPr="001C1E90">
              <w:rPr>
                <w:b/>
              </w:rPr>
              <w:t>Среда</w:t>
            </w:r>
          </w:p>
        </w:tc>
        <w:tc>
          <w:tcPr>
            <w:tcW w:w="914" w:type="dxa"/>
          </w:tcPr>
          <w:p w:rsidR="00DE0D9A" w:rsidRPr="001C1E90" w:rsidRDefault="00DE0D9A" w:rsidP="00DE0D9A">
            <w:pPr>
              <w:jc w:val="center"/>
            </w:pPr>
            <w:r w:rsidRPr="001C1E90">
              <w:t>Четверг</w:t>
            </w:r>
          </w:p>
        </w:tc>
        <w:tc>
          <w:tcPr>
            <w:tcW w:w="2346" w:type="dxa"/>
          </w:tcPr>
          <w:p w:rsidR="00DE0D9A" w:rsidRPr="001C1E90" w:rsidRDefault="00DE0D9A" w:rsidP="00DE0D9A">
            <w:pPr>
              <w:jc w:val="center"/>
              <w:rPr>
                <w:b/>
              </w:rPr>
            </w:pPr>
            <w:r w:rsidRPr="001C1E90">
              <w:rPr>
                <w:b/>
              </w:rPr>
              <w:t>Пятница</w:t>
            </w:r>
          </w:p>
        </w:tc>
      </w:tr>
      <w:tr w:rsidR="00DE0D9A" w:rsidRPr="001C1E90" w:rsidTr="00DE0D9A">
        <w:tc>
          <w:tcPr>
            <w:tcW w:w="2235" w:type="dxa"/>
          </w:tcPr>
          <w:p w:rsidR="00DE0D9A" w:rsidRPr="001C1E90" w:rsidRDefault="00DE0D9A" w:rsidP="00DE0D9A">
            <w:r w:rsidRPr="001C1E90">
              <w:t>Русский язык (1)</w:t>
            </w:r>
          </w:p>
        </w:tc>
        <w:tc>
          <w:tcPr>
            <w:tcW w:w="992" w:type="dxa"/>
          </w:tcPr>
          <w:p w:rsidR="00DE0D9A" w:rsidRPr="001C1E90" w:rsidRDefault="00DE0D9A" w:rsidP="00DE0D9A">
            <w:pPr>
              <w:jc w:val="center"/>
            </w:pPr>
          </w:p>
        </w:tc>
        <w:tc>
          <w:tcPr>
            <w:tcW w:w="1843" w:type="dxa"/>
          </w:tcPr>
          <w:p w:rsidR="00DE0D9A" w:rsidRPr="001C1E90" w:rsidRDefault="00DE0D9A" w:rsidP="00DE0D9A">
            <w:pPr>
              <w:jc w:val="center"/>
            </w:pPr>
            <w:r w:rsidRPr="001C1E90">
              <w:t>Математика (1)</w:t>
            </w:r>
          </w:p>
        </w:tc>
        <w:tc>
          <w:tcPr>
            <w:tcW w:w="914" w:type="dxa"/>
          </w:tcPr>
          <w:p w:rsidR="00DE0D9A" w:rsidRPr="001C1E90" w:rsidRDefault="00DE0D9A" w:rsidP="00DE0D9A">
            <w:pPr>
              <w:jc w:val="center"/>
            </w:pPr>
          </w:p>
        </w:tc>
        <w:tc>
          <w:tcPr>
            <w:tcW w:w="2346" w:type="dxa"/>
          </w:tcPr>
          <w:p w:rsidR="00DE0D9A" w:rsidRPr="001C1E90" w:rsidRDefault="00DE0D9A" w:rsidP="00DE0D9A">
            <w:pPr>
              <w:jc w:val="center"/>
            </w:pPr>
            <w:proofErr w:type="spellStart"/>
            <w:r w:rsidRPr="001C1E90">
              <w:t>Окр</w:t>
            </w:r>
            <w:proofErr w:type="gramStart"/>
            <w:r w:rsidRPr="001C1E90">
              <w:t>.м</w:t>
            </w:r>
            <w:proofErr w:type="gramEnd"/>
            <w:r w:rsidRPr="001C1E90">
              <w:t>ир</w:t>
            </w:r>
            <w:proofErr w:type="spellEnd"/>
            <w:r w:rsidRPr="001C1E90">
              <w:t>(0,5)</w:t>
            </w:r>
          </w:p>
        </w:tc>
      </w:tr>
      <w:tr w:rsidR="00DE0D9A" w:rsidRPr="001C1E90" w:rsidTr="00DE0D9A">
        <w:tc>
          <w:tcPr>
            <w:tcW w:w="2235" w:type="dxa"/>
          </w:tcPr>
          <w:p w:rsidR="00DE0D9A" w:rsidRPr="001C1E90" w:rsidRDefault="00DE0D9A" w:rsidP="00DE0D9A">
            <w:r w:rsidRPr="001C1E90">
              <w:t>Математика (0,5)</w:t>
            </w:r>
          </w:p>
        </w:tc>
        <w:tc>
          <w:tcPr>
            <w:tcW w:w="992" w:type="dxa"/>
          </w:tcPr>
          <w:p w:rsidR="00DE0D9A" w:rsidRPr="001C1E90" w:rsidRDefault="00DE0D9A" w:rsidP="00DE0D9A">
            <w:pPr>
              <w:jc w:val="center"/>
            </w:pPr>
          </w:p>
        </w:tc>
        <w:tc>
          <w:tcPr>
            <w:tcW w:w="1843" w:type="dxa"/>
          </w:tcPr>
          <w:p w:rsidR="00DE0D9A" w:rsidRPr="001C1E90" w:rsidRDefault="00DE0D9A" w:rsidP="00DE0D9A">
            <w:pPr>
              <w:jc w:val="center"/>
            </w:pPr>
            <w:proofErr w:type="spellStart"/>
            <w:r w:rsidRPr="001C1E90">
              <w:t>Лит</w:t>
            </w:r>
            <w:proofErr w:type="gramStart"/>
            <w:r w:rsidRPr="001C1E90">
              <w:t>.ч</w:t>
            </w:r>
            <w:proofErr w:type="gramEnd"/>
            <w:r w:rsidRPr="001C1E90">
              <w:t>тение</w:t>
            </w:r>
            <w:proofErr w:type="spellEnd"/>
            <w:r w:rsidRPr="001C1E90">
              <w:t xml:space="preserve"> (1)</w:t>
            </w:r>
          </w:p>
        </w:tc>
        <w:tc>
          <w:tcPr>
            <w:tcW w:w="914" w:type="dxa"/>
          </w:tcPr>
          <w:p w:rsidR="00DE0D9A" w:rsidRPr="001C1E90" w:rsidRDefault="00DE0D9A" w:rsidP="00DE0D9A">
            <w:pPr>
              <w:jc w:val="center"/>
            </w:pPr>
          </w:p>
        </w:tc>
        <w:tc>
          <w:tcPr>
            <w:tcW w:w="2346" w:type="dxa"/>
          </w:tcPr>
          <w:p w:rsidR="00DE0D9A" w:rsidRPr="001C1E90" w:rsidRDefault="00DE0D9A" w:rsidP="00DE0D9A">
            <w:pPr>
              <w:jc w:val="center"/>
            </w:pPr>
            <w:r w:rsidRPr="001C1E90">
              <w:t>Музыка (0,5)</w:t>
            </w:r>
          </w:p>
        </w:tc>
      </w:tr>
      <w:tr w:rsidR="00DE0D9A" w:rsidRPr="001C1E90" w:rsidTr="00DE0D9A">
        <w:tc>
          <w:tcPr>
            <w:tcW w:w="2235" w:type="dxa"/>
          </w:tcPr>
          <w:p w:rsidR="00DE0D9A" w:rsidRPr="001C1E90" w:rsidRDefault="00DE0D9A" w:rsidP="00DE0D9A">
            <w:r w:rsidRPr="001C1E90">
              <w:t>Физическая культура(0,5)</w:t>
            </w:r>
          </w:p>
        </w:tc>
        <w:tc>
          <w:tcPr>
            <w:tcW w:w="992" w:type="dxa"/>
          </w:tcPr>
          <w:p w:rsidR="00DE0D9A" w:rsidRPr="001C1E90" w:rsidRDefault="00DE0D9A" w:rsidP="00DE0D9A">
            <w:pPr>
              <w:jc w:val="center"/>
            </w:pPr>
          </w:p>
        </w:tc>
        <w:tc>
          <w:tcPr>
            <w:tcW w:w="1843" w:type="dxa"/>
          </w:tcPr>
          <w:p w:rsidR="00DE0D9A" w:rsidRPr="001C1E90" w:rsidRDefault="00DE0D9A" w:rsidP="00DE0D9A">
            <w:pPr>
              <w:jc w:val="center"/>
            </w:pPr>
            <w:r w:rsidRPr="001C1E90">
              <w:t>ИЗО (0,5)</w:t>
            </w:r>
          </w:p>
        </w:tc>
        <w:tc>
          <w:tcPr>
            <w:tcW w:w="914" w:type="dxa"/>
          </w:tcPr>
          <w:p w:rsidR="00DE0D9A" w:rsidRPr="001C1E90" w:rsidRDefault="00DE0D9A" w:rsidP="00DE0D9A">
            <w:pPr>
              <w:jc w:val="center"/>
            </w:pPr>
          </w:p>
        </w:tc>
        <w:tc>
          <w:tcPr>
            <w:tcW w:w="2346" w:type="dxa"/>
          </w:tcPr>
          <w:p w:rsidR="00DE0D9A" w:rsidRPr="001C1E90" w:rsidRDefault="00DE0D9A" w:rsidP="00DE0D9A">
            <w:pPr>
              <w:jc w:val="center"/>
            </w:pPr>
            <w:proofErr w:type="spellStart"/>
            <w:r w:rsidRPr="001C1E90">
              <w:t>Внеурочн</w:t>
            </w:r>
            <w:proofErr w:type="gramStart"/>
            <w:r w:rsidRPr="001C1E90">
              <w:t>.д</w:t>
            </w:r>
            <w:proofErr w:type="gramEnd"/>
            <w:r w:rsidRPr="001C1E90">
              <w:t>еят</w:t>
            </w:r>
            <w:proofErr w:type="spellEnd"/>
            <w:r w:rsidRPr="001C1E90">
              <w:t>.(0,5)</w:t>
            </w:r>
          </w:p>
        </w:tc>
      </w:tr>
      <w:tr w:rsidR="00DE0D9A" w:rsidRPr="001C1E90" w:rsidTr="00DE0D9A">
        <w:tc>
          <w:tcPr>
            <w:tcW w:w="2235" w:type="dxa"/>
          </w:tcPr>
          <w:p w:rsidR="00DE0D9A" w:rsidRPr="001C1E90" w:rsidRDefault="00DE0D9A" w:rsidP="00DE0D9A"/>
        </w:tc>
        <w:tc>
          <w:tcPr>
            <w:tcW w:w="992" w:type="dxa"/>
          </w:tcPr>
          <w:p w:rsidR="00DE0D9A" w:rsidRPr="001C1E90" w:rsidRDefault="00DE0D9A" w:rsidP="00DE0D9A">
            <w:pPr>
              <w:jc w:val="center"/>
            </w:pPr>
          </w:p>
        </w:tc>
        <w:tc>
          <w:tcPr>
            <w:tcW w:w="1843" w:type="dxa"/>
          </w:tcPr>
          <w:p w:rsidR="00DE0D9A" w:rsidRPr="001C1E90" w:rsidRDefault="00DE0D9A" w:rsidP="00DE0D9A">
            <w:pPr>
              <w:jc w:val="center"/>
            </w:pPr>
            <w:r w:rsidRPr="001C1E90">
              <w:t>Технология (0,5)</w:t>
            </w:r>
          </w:p>
        </w:tc>
        <w:tc>
          <w:tcPr>
            <w:tcW w:w="914" w:type="dxa"/>
          </w:tcPr>
          <w:p w:rsidR="00DE0D9A" w:rsidRPr="001C1E90" w:rsidRDefault="00DE0D9A" w:rsidP="00DE0D9A">
            <w:pPr>
              <w:jc w:val="center"/>
            </w:pPr>
          </w:p>
        </w:tc>
        <w:tc>
          <w:tcPr>
            <w:tcW w:w="2346" w:type="dxa"/>
          </w:tcPr>
          <w:p w:rsidR="00DE0D9A" w:rsidRPr="001C1E90" w:rsidRDefault="00DE0D9A" w:rsidP="00DE0D9A">
            <w:pPr>
              <w:jc w:val="center"/>
            </w:pPr>
            <w:r w:rsidRPr="001C1E90">
              <w:t>Русский язык (0,5)</w:t>
            </w:r>
          </w:p>
        </w:tc>
      </w:tr>
    </w:tbl>
    <w:p w:rsidR="00DE0D9A" w:rsidRPr="001C1E90" w:rsidRDefault="00DE0D9A" w:rsidP="00DE0D9A">
      <w:pPr>
        <w:jc w:val="center"/>
      </w:pPr>
    </w:p>
    <w:p w:rsidR="00DE0D9A" w:rsidRDefault="00DE0D9A" w:rsidP="00DE0D9A">
      <w:pPr>
        <w:rPr>
          <w:sz w:val="28"/>
          <w:szCs w:val="28"/>
        </w:rPr>
      </w:pPr>
    </w:p>
    <w:p w:rsidR="00DE0D9A" w:rsidRPr="003B3511" w:rsidRDefault="00DE0D9A" w:rsidP="00DE0D9A">
      <w:pPr>
        <w:rPr>
          <w:sz w:val="28"/>
          <w:szCs w:val="28"/>
        </w:rPr>
      </w:pPr>
    </w:p>
    <w:p w:rsidR="00DE0D9A" w:rsidRPr="001C1E90" w:rsidRDefault="00DE0D9A" w:rsidP="00DE0D9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</w:t>
      </w:r>
      <w:r w:rsidRPr="001C1E90">
        <w:rPr>
          <w:sz w:val="28"/>
          <w:szCs w:val="28"/>
          <w:u w:val="single"/>
        </w:rPr>
        <w:t>Лахиялова Раисат Магомедовна</w:t>
      </w:r>
    </w:p>
    <w:p w:rsidR="00DE0D9A" w:rsidRPr="003B3511" w:rsidRDefault="00DE0D9A" w:rsidP="00DE0D9A">
      <w:pPr>
        <w:jc w:val="center"/>
        <w:rPr>
          <w:sz w:val="28"/>
          <w:szCs w:val="28"/>
        </w:rPr>
      </w:pPr>
      <w:r w:rsidRPr="003B3511">
        <w:rPr>
          <w:sz w:val="28"/>
          <w:szCs w:val="28"/>
        </w:rPr>
        <w:t>(ФИО классного руководителя)</w:t>
      </w:r>
    </w:p>
    <w:p w:rsidR="00DE0D9A" w:rsidRPr="003B3511" w:rsidRDefault="00DE0D9A" w:rsidP="00DE0D9A">
      <w:pPr>
        <w:rPr>
          <w:sz w:val="28"/>
          <w:szCs w:val="28"/>
        </w:rPr>
      </w:pPr>
    </w:p>
    <w:p w:rsidR="00DE0D9A" w:rsidRDefault="00DE0D9A" w:rsidP="00DE0D9A">
      <w:pPr>
        <w:rPr>
          <w:sz w:val="28"/>
          <w:szCs w:val="28"/>
        </w:rPr>
      </w:pPr>
      <w:r>
        <w:rPr>
          <w:sz w:val="28"/>
          <w:szCs w:val="28"/>
        </w:rPr>
        <w:t>«______» _________________ 2024</w:t>
      </w:r>
      <w:r w:rsidRPr="003B3511">
        <w:rPr>
          <w:sz w:val="28"/>
          <w:szCs w:val="28"/>
        </w:rPr>
        <w:t>_ г.</w:t>
      </w:r>
    </w:p>
    <w:p w:rsidR="00DE0D9A" w:rsidRDefault="00DE0D9A" w:rsidP="00DE0D9A">
      <w:pPr>
        <w:rPr>
          <w:sz w:val="28"/>
          <w:szCs w:val="28"/>
        </w:rPr>
      </w:pPr>
    </w:p>
    <w:p w:rsidR="00417C8C" w:rsidRDefault="00417C8C" w:rsidP="00DE0D9A">
      <w:pPr>
        <w:rPr>
          <w:sz w:val="28"/>
          <w:szCs w:val="28"/>
        </w:rPr>
      </w:pPr>
    </w:p>
    <w:p w:rsidR="00417C8C" w:rsidRDefault="00417C8C" w:rsidP="00DE0D9A">
      <w:pPr>
        <w:rPr>
          <w:sz w:val="28"/>
          <w:szCs w:val="28"/>
        </w:rPr>
      </w:pPr>
    </w:p>
    <w:p w:rsidR="00417C8C" w:rsidRDefault="00417C8C" w:rsidP="00DE0D9A">
      <w:pPr>
        <w:rPr>
          <w:sz w:val="28"/>
          <w:szCs w:val="28"/>
        </w:rPr>
      </w:pPr>
    </w:p>
    <w:p w:rsidR="00417C8C" w:rsidRDefault="00417C8C" w:rsidP="00DE0D9A">
      <w:pPr>
        <w:rPr>
          <w:sz w:val="28"/>
          <w:szCs w:val="28"/>
        </w:rPr>
      </w:pPr>
    </w:p>
    <w:p w:rsidR="00417C8C" w:rsidRDefault="00417C8C" w:rsidP="00DE0D9A">
      <w:pPr>
        <w:rPr>
          <w:sz w:val="28"/>
          <w:szCs w:val="28"/>
        </w:rPr>
      </w:pPr>
    </w:p>
    <w:p w:rsidR="00417C8C" w:rsidRDefault="00417C8C" w:rsidP="00DE0D9A">
      <w:pPr>
        <w:rPr>
          <w:sz w:val="28"/>
          <w:szCs w:val="28"/>
        </w:rPr>
      </w:pPr>
    </w:p>
    <w:p w:rsidR="00417C8C" w:rsidRDefault="00417C8C" w:rsidP="00DE0D9A">
      <w:pPr>
        <w:rPr>
          <w:sz w:val="28"/>
          <w:szCs w:val="28"/>
        </w:rPr>
      </w:pPr>
    </w:p>
    <w:p w:rsidR="00417C8C" w:rsidRDefault="00417C8C" w:rsidP="00DE0D9A">
      <w:pPr>
        <w:rPr>
          <w:sz w:val="28"/>
          <w:szCs w:val="28"/>
        </w:rPr>
      </w:pPr>
    </w:p>
    <w:p w:rsidR="00417C8C" w:rsidRDefault="00417C8C" w:rsidP="00DE0D9A">
      <w:pPr>
        <w:rPr>
          <w:sz w:val="28"/>
          <w:szCs w:val="28"/>
        </w:rPr>
      </w:pPr>
    </w:p>
    <w:p w:rsidR="00417C8C" w:rsidRDefault="00417C8C" w:rsidP="00DE0D9A">
      <w:pPr>
        <w:rPr>
          <w:sz w:val="28"/>
          <w:szCs w:val="28"/>
        </w:rPr>
      </w:pPr>
    </w:p>
    <w:p w:rsidR="00417C8C" w:rsidRDefault="00417C8C" w:rsidP="00DE0D9A">
      <w:pPr>
        <w:rPr>
          <w:sz w:val="28"/>
          <w:szCs w:val="28"/>
        </w:rPr>
      </w:pPr>
    </w:p>
    <w:p w:rsidR="00417C8C" w:rsidRDefault="00417C8C" w:rsidP="00DE0D9A">
      <w:pPr>
        <w:rPr>
          <w:sz w:val="28"/>
          <w:szCs w:val="28"/>
        </w:rPr>
      </w:pPr>
    </w:p>
    <w:p w:rsidR="00417C8C" w:rsidRDefault="00417C8C" w:rsidP="00DE0D9A">
      <w:pPr>
        <w:rPr>
          <w:sz w:val="28"/>
          <w:szCs w:val="28"/>
        </w:rPr>
      </w:pPr>
    </w:p>
    <w:p w:rsidR="00417C8C" w:rsidRDefault="00417C8C" w:rsidP="00DE0D9A">
      <w:pPr>
        <w:rPr>
          <w:sz w:val="28"/>
          <w:szCs w:val="28"/>
        </w:rPr>
      </w:pPr>
    </w:p>
    <w:p w:rsidR="00417C8C" w:rsidRDefault="00417C8C" w:rsidP="00DE0D9A">
      <w:pPr>
        <w:rPr>
          <w:sz w:val="28"/>
          <w:szCs w:val="28"/>
        </w:rPr>
      </w:pPr>
    </w:p>
    <w:p w:rsidR="00417C8C" w:rsidRDefault="00417C8C" w:rsidP="00DE0D9A">
      <w:pPr>
        <w:rPr>
          <w:sz w:val="28"/>
          <w:szCs w:val="28"/>
        </w:rPr>
      </w:pPr>
    </w:p>
    <w:p w:rsidR="00417C8C" w:rsidRDefault="00417C8C" w:rsidP="00DE0D9A">
      <w:pPr>
        <w:rPr>
          <w:sz w:val="28"/>
          <w:szCs w:val="28"/>
        </w:rPr>
      </w:pPr>
    </w:p>
    <w:p w:rsidR="00417C8C" w:rsidRDefault="00417C8C" w:rsidP="00DE0D9A">
      <w:pPr>
        <w:rPr>
          <w:sz w:val="28"/>
          <w:szCs w:val="28"/>
        </w:rPr>
      </w:pPr>
    </w:p>
    <w:p w:rsidR="00417C8C" w:rsidRDefault="00417C8C" w:rsidP="00DE0D9A">
      <w:pPr>
        <w:rPr>
          <w:sz w:val="28"/>
          <w:szCs w:val="28"/>
        </w:rPr>
      </w:pPr>
    </w:p>
    <w:p w:rsidR="00417C8C" w:rsidRDefault="00417C8C" w:rsidP="00DE0D9A">
      <w:pPr>
        <w:rPr>
          <w:sz w:val="28"/>
          <w:szCs w:val="28"/>
        </w:rPr>
      </w:pPr>
    </w:p>
    <w:p w:rsidR="00417C8C" w:rsidRDefault="00417C8C" w:rsidP="00DE0D9A">
      <w:pPr>
        <w:rPr>
          <w:sz w:val="28"/>
          <w:szCs w:val="28"/>
        </w:rPr>
      </w:pPr>
    </w:p>
    <w:p w:rsidR="00417C8C" w:rsidRDefault="00417C8C" w:rsidP="00DE0D9A">
      <w:pPr>
        <w:rPr>
          <w:sz w:val="28"/>
          <w:szCs w:val="28"/>
        </w:rPr>
      </w:pPr>
    </w:p>
    <w:p w:rsidR="00B820B7" w:rsidRPr="00B76197" w:rsidRDefault="00B820B7" w:rsidP="00B820B7">
      <w:pPr>
        <w:spacing w:line="360" w:lineRule="auto"/>
        <w:jc w:val="center"/>
        <w:rPr>
          <w:sz w:val="32"/>
          <w:szCs w:val="32"/>
        </w:rPr>
      </w:pPr>
      <w:r w:rsidRPr="00B76197">
        <w:rPr>
          <w:b/>
          <w:color w:val="000000"/>
          <w:sz w:val="28"/>
          <w:szCs w:val="28"/>
          <w:bdr w:val="none" w:sz="0" w:space="0" w:color="auto" w:frame="1"/>
        </w:rPr>
        <w:t>Пояснительная записка</w:t>
      </w:r>
    </w:p>
    <w:p w:rsidR="00B820B7" w:rsidRDefault="00B820B7" w:rsidP="00B820B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76197">
        <w:rPr>
          <w:sz w:val="28"/>
          <w:szCs w:val="28"/>
        </w:rPr>
        <w:t>Адаптированная рабочая программа  индивидуального обучения  по русскому языку   для 4 класса составлена на основе  Федерального  государственного образовательного стандарта начального  общего образования, примерной адаптированной основной общеобразовательной программой  начального общего образования обучающихся с  задержкой психического развития</w:t>
      </w:r>
      <w:r w:rsidRPr="00B76197">
        <w:rPr>
          <w:b/>
          <w:sz w:val="28"/>
          <w:szCs w:val="28"/>
        </w:rPr>
        <w:t xml:space="preserve"> </w:t>
      </w:r>
      <w:r w:rsidRPr="00B76197">
        <w:rPr>
          <w:sz w:val="28"/>
          <w:szCs w:val="28"/>
        </w:rPr>
        <w:t xml:space="preserve"> в соответствии с основной образовательной программой начального общего образования </w:t>
      </w:r>
      <w:r>
        <w:rPr>
          <w:sz w:val="28"/>
          <w:szCs w:val="28"/>
        </w:rPr>
        <w:t>МБОУ СОШ № 2 г. Конаково.</w:t>
      </w:r>
      <w:proofErr w:type="gramEnd"/>
    </w:p>
    <w:p w:rsidR="00B820B7" w:rsidRPr="00550C70" w:rsidRDefault="00B820B7" w:rsidP="00B820B7">
      <w:pPr>
        <w:spacing w:line="360" w:lineRule="auto"/>
        <w:jc w:val="center"/>
        <w:rPr>
          <w:b/>
          <w:sz w:val="28"/>
          <w:szCs w:val="28"/>
        </w:rPr>
      </w:pPr>
      <w:r w:rsidRPr="00550C70">
        <w:rPr>
          <w:b/>
          <w:sz w:val="28"/>
          <w:szCs w:val="28"/>
        </w:rPr>
        <w:t>Цели и задачи курса</w:t>
      </w:r>
    </w:p>
    <w:p w:rsidR="00B820B7" w:rsidRPr="00B76197" w:rsidRDefault="00B820B7" w:rsidP="00B820B7">
      <w:pPr>
        <w:spacing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Цель курса: </w:t>
      </w:r>
      <w:r w:rsidRPr="00B76197">
        <w:rPr>
          <w:bCs/>
          <w:color w:val="000000"/>
          <w:sz w:val="28"/>
          <w:szCs w:val="28"/>
          <w:shd w:val="clear" w:color="auto" w:fill="FFFFFF"/>
        </w:rPr>
        <w:t>открыть младшим школьникам язык как предмет изучения, вызвать интерес и стремление к постижению его удивительного словарного и интонационного богатства, показать возможности слова передавать тончайшие оттенки мысли и чувства.</w:t>
      </w:r>
    </w:p>
    <w:p w:rsidR="00B820B7" w:rsidRPr="00B76197" w:rsidRDefault="00B820B7" w:rsidP="00B820B7">
      <w:pPr>
        <w:spacing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76197">
        <w:rPr>
          <w:bCs/>
          <w:color w:val="000000"/>
          <w:sz w:val="28"/>
          <w:szCs w:val="28"/>
          <w:shd w:val="clear" w:color="auto" w:fill="FFFFFF"/>
        </w:rPr>
        <w:t xml:space="preserve">      Формирование системы знаний в области лексико-грамматических разрядов слов, словообразования, норм литературного произношения, орфографии и синтаксического строя русского языка реализуется в единстве с формированием </w:t>
      </w:r>
      <w:proofErr w:type="spellStart"/>
      <w:r w:rsidRPr="00B76197">
        <w:rPr>
          <w:bCs/>
          <w:color w:val="000000"/>
          <w:sz w:val="28"/>
          <w:szCs w:val="28"/>
          <w:shd w:val="clear" w:color="auto" w:fill="FFFFFF"/>
        </w:rPr>
        <w:t>развернутой</w:t>
      </w:r>
      <w:proofErr w:type="spellEnd"/>
      <w:r w:rsidRPr="00B76197">
        <w:rPr>
          <w:bCs/>
          <w:color w:val="000000"/>
          <w:sz w:val="28"/>
          <w:szCs w:val="28"/>
          <w:shd w:val="clear" w:color="auto" w:fill="FFFFFF"/>
        </w:rPr>
        <w:t xml:space="preserve"> структуры учебной деятельности и собственно лингвистическим развитием </w:t>
      </w:r>
      <w:proofErr w:type="spellStart"/>
      <w:r w:rsidRPr="00B76197">
        <w:rPr>
          <w:bCs/>
          <w:color w:val="000000"/>
          <w:sz w:val="28"/>
          <w:szCs w:val="28"/>
          <w:shd w:val="clear" w:color="auto" w:fill="FFFFFF"/>
        </w:rPr>
        <w:t>ребенка</w:t>
      </w:r>
      <w:proofErr w:type="spellEnd"/>
      <w:r w:rsidRPr="00B76197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B820B7" w:rsidRPr="00B76197" w:rsidRDefault="00B820B7" w:rsidP="00B820B7">
      <w:pPr>
        <w:spacing w:line="360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B76197">
        <w:rPr>
          <w:b/>
          <w:bCs/>
          <w:color w:val="000000"/>
          <w:sz w:val="28"/>
          <w:szCs w:val="28"/>
          <w:shd w:val="clear" w:color="auto" w:fill="FFFFFF"/>
        </w:rPr>
        <w:t xml:space="preserve">        Задачи:</w:t>
      </w:r>
    </w:p>
    <w:p w:rsidR="00B820B7" w:rsidRPr="00B820B7" w:rsidRDefault="00B820B7" w:rsidP="00B820B7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B820B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развитие</w:t>
      </w:r>
      <w:r w:rsidRPr="00B820B7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B820B7" w:rsidRPr="00B820B7" w:rsidRDefault="00B820B7" w:rsidP="00B820B7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B820B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освоение</w:t>
      </w:r>
      <w:r w:rsidRPr="00B820B7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первоначальных знаний о лексике, фонетике, грамматике русского языка; </w:t>
      </w:r>
    </w:p>
    <w:p w:rsidR="00B820B7" w:rsidRPr="00B820B7" w:rsidRDefault="00B820B7" w:rsidP="00B820B7">
      <w:pPr>
        <w:pStyle w:val="a6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bCs/>
          <w:color w:val="000000"/>
          <w:sz w:val="28"/>
          <w:szCs w:val="28"/>
          <w:shd w:val="clear" w:color="auto" w:fill="FFFFFF"/>
          <w:lang w:val="ru-RU" w:eastAsia="ru-RU"/>
        </w:rPr>
      </w:pPr>
      <w:r w:rsidRPr="00B820B7">
        <w:rPr>
          <w:b/>
          <w:bCs/>
          <w:color w:val="000000"/>
          <w:sz w:val="28"/>
          <w:szCs w:val="28"/>
          <w:shd w:val="clear" w:color="auto" w:fill="FFFFFF"/>
          <w:lang w:val="ru-RU" w:eastAsia="ru-RU"/>
        </w:rPr>
        <w:t>овладение</w:t>
      </w:r>
      <w:r w:rsidRPr="00B820B7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 xml:space="preserve">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</w:t>
      </w:r>
      <w:proofErr w:type="spellStart"/>
      <w:r w:rsidRPr="00B820B7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>объема</w:t>
      </w:r>
      <w:proofErr w:type="spellEnd"/>
      <w:r w:rsidRPr="00B820B7">
        <w:rPr>
          <w:bCs/>
          <w:color w:val="000000"/>
          <w:sz w:val="28"/>
          <w:szCs w:val="28"/>
          <w:shd w:val="clear" w:color="auto" w:fill="FFFFFF"/>
          <w:lang w:val="ru-RU" w:eastAsia="ru-RU"/>
        </w:rPr>
        <w:t>;</w:t>
      </w:r>
    </w:p>
    <w:p w:rsidR="00B820B7" w:rsidRPr="00B820B7" w:rsidRDefault="00B820B7" w:rsidP="00B820B7">
      <w:pPr>
        <w:pStyle w:val="a6"/>
        <w:widowControl/>
        <w:numPr>
          <w:ilvl w:val="0"/>
          <w:numId w:val="7"/>
        </w:numPr>
        <w:autoSpaceDE/>
        <w:autoSpaceDN/>
        <w:spacing w:after="200" w:line="360" w:lineRule="auto"/>
        <w:contextualSpacing/>
        <w:rPr>
          <w:sz w:val="28"/>
          <w:szCs w:val="28"/>
          <w:lang w:val="ru-RU" w:eastAsia="ru-RU"/>
        </w:rPr>
      </w:pPr>
      <w:r w:rsidRPr="00B820B7">
        <w:rPr>
          <w:b/>
          <w:bCs/>
          <w:sz w:val="28"/>
          <w:szCs w:val="28"/>
          <w:lang w:val="ru-RU" w:eastAsia="ru-RU"/>
        </w:rPr>
        <w:t>воспитание</w:t>
      </w:r>
      <w:r w:rsidRPr="00B820B7">
        <w:rPr>
          <w:sz w:val="28"/>
          <w:szCs w:val="28"/>
          <w:lang w:val="ru-RU" w:eastAsia="ru-RU"/>
        </w:rPr>
        <w:t xml:space="preserve"> позитивного эмоционально-ценностного отношения к русскому языку, чувства сопричастности к сохранению его </w:t>
      </w:r>
      <w:r w:rsidRPr="00B820B7">
        <w:rPr>
          <w:sz w:val="28"/>
          <w:szCs w:val="28"/>
          <w:lang w:val="ru-RU" w:eastAsia="ru-RU"/>
        </w:rPr>
        <w:lastRenderedPageBreak/>
        <w:t xml:space="preserve">уникальности и чистоты; пробуждение познавательного интереса к языку, стремления совершенствовать свою речь. </w:t>
      </w:r>
    </w:p>
    <w:p w:rsidR="00B820B7" w:rsidRPr="00043E36" w:rsidRDefault="00B820B7" w:rsidP="00B820B7">
      <w:pPr>
        <w:spacing w:line="360" w:lineRule="auto"/>
        <w:ind w:firstLine="360"/>
        <w:jc w:val="both"/>
        <w:rPr>
          <w:sz w:val="28"/>
          <w:szCs w:val="28"/>
        </w:rPr>
      </w:pPr>
      <w:r w:rsidRPr="00043E36">
        <w:rPr>
          <w:sz w:val="28"/>
          <w:szCs w:val="28"/>
        </w:rPr>
        <w:t>Данная рабочая программа ориентирована на индивидуальное обучение с учётом  психологических и психофизических особенностей ученика:</w:t>
      </w:r>
    </w:p>
    <w:p w:rsidR="00B820B7" w:rsidRPr="00B820B7" w:rsidRDefault="00B820B7" w:rsidP="00B820B7">
      <w:pPr>
        <w:pStyle w:val="a6"/>
        <w:widowControl/>
        <w:numPr>
          <w:ilvl w:val="0"/>
          <w:numId w:val="8"/>
        </w:numPr>
        <w:autoSpaceDE/>
        <w:autoSpaceDN/>
        <w:spacing w:after="200" w:line="360" w:lineRule="auto"/>
        <w:contextualSpacing/>
        <w:rPr>
          <w:sz w:val="28"/>
          <w:szCs w:val="28"/>
          <w:lang w:val="ru-RU"/>
        </w:rPr>
      </w:pPr>
      <w:r w:rsidRPr="00B820B7">
        <w:rPr>
          <w:sz w:val="28"/>
          <w:szCs w:val="28"/>
          <w:lang w:val="ru-RU"/>
        </w:rPr>
        <w:t>Концентрация внимания, объем внимания развиты не достаточно.</w:t>
      </w:r>
    </w:p>
    <w:p w:rsidR="00B820B7" w:rsidRPr="00B820B7" w:rsidRDefault="00B820B7" w:rsidP="00B820B7">
      <w:pPr>
        <w:pStyle w:val="a6"/>
        <w:widowControl/>
        <w:numPr>
          <w:ilvl w:val="0"/>
          <w:numId w:val="8"/>
        </w:numPr>
        <w:autoSpaceDE/>
        <w:autoSpaceDN/>
        <w:spacing w:after="200" w:line="360" w:lineRule="auto"/>
        <w:contextualSpacing/>
        <w:rPr>
          <w:sz w:val="28"/>
          <w:szCs w:val="28"/>
          <w:lang w:val="ru-RU"/>
        </w:rPr>
      </w:pPr>
      <w:r w:rsidRPr="00B820B7">
        <w:rPr>
          <w:sz w:val="28"/>
          <w:szCs w:val="28"/>
          <w:lang w:val="ru-RU"/>
        </w:rPr>
        <w:t>Ниже возрастной нормы все виды памяти: кратковременная, долговременная и оперативная.</w:t>
      </w:r>
    </w:p>
    <w:p w:rsidR="00B820B7" w:rsidRPr="00B76197" w:rsidRDefault="00B820B7" w:rsidP="00B820B7">
      <w:pPr>
        <w:pStyle w:val="a6"/>
        <w:widowControl/>
        <w:numPr>
          <w:ilvl w:val="0"/>
          <w:numId w:val="8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proofErr w:type="spellStart"/>
      <w:proofErr w:type="gramStart"/>
      <w:r w:rsidRPr="00B76197">
        <w:rPr>
          <w:sz w:val="28"/>
          <w:szCs w:val="28"/>
        </w:rPr>
        <w:t>Нарушено</w:t>
      </w:r>
      <w:proofErr w:type="spellEnd"/>
      <w:r w:rsidRPr="00B76197">
        <w:rPr>
          <w:sz w:val="28"/>
          <w:szCs w:val="28"/>
        </w:rPr>
        <w:t xml:space="preserve"> </w:t>
      </w:r>
      <w:proofErr w:type="spellStart"/>
      <w:r w:rsidRPr="00B76197">
        <w:rPr>
          <w:sz w:val="28"/>
          <w:szCs w:val="28"/>
        </w:rPr>
        <w:t>звукопроизношение</w:t>
      </w:r>
      <w:proofErr w:type="spellEnd"/>
      <w:r w:rsidRPr="00B76197">
        <w:rPr>
          <w:sz w:val="28"/>
          <w:szCs w:val="28"/>
        </w:rPr>
        <w:t>.</w:t>
      </w:r>
      <w:proofErr w:type="gramEnd"/>
    </w:p>
    <w:p w:rsidR="00B820B7" w:rsidRPr="00B820B7" w:rsidRDefault="00B820B7" w:rsidP="00B820B7">
      <w:pPr>
        <w:pStyle w:val="a6"/>
        <w:widowControl/>
        <w:numPr>
          <w:ilvl w:val="0"/>
          <w:numId w:val="8"/>
        </w:numPr>
        <w:autoSpaceDE/>
        <w:autoSpaceDN/>
        <w:spacing w:after="200" w:line="360" w:lineRule="auto"/>
        <w:contextualSpacing/>
        <w:rPr>
          <w:sz w:val="28"/>
          <w:szCs w:val="28"/>
          <w:lang w:val="ru-RU"/>
        </w:rPr>
      </w:pPr>
      <w:r w:rsidRPr="00B820B7">
        <w:rPr>
          <w:sz w:val="28"/>
          <w:szCs w:val="28"/>
          <w:lang w:val="ru-RU"/>
        </w:rPr>
        <w:t>Активный словарь недостаточный. Словарный запас беден.</w:t>
      </w:r>
    </w:p>
    <w:p w:rsidR="00B820B7" w:rsidRPr="00B820B7" w:rsidRDefault="00B820B7" w:rsidP="00B820B7">
      <w:pPr>
        <w:pStyle w:val="a6"/>
        <w:widowControl/>
        <w:numPr>
          <w:ilvl w:val="0"/>
          <w:numId w:val="8"/>
        </w:numPr>
        <w:autoSpaceDE/>
        <w:autoSpaceDN/>
        <w:spacing w:after="200" w:line="360" w:lineRule="auto"/>
        <w:contextualSpacing/>
        <w:rPr>
          <w:sz w:val="28"/>
          <w:szCs w:val="28"/>
          <w:lang w:val="ru-RU"/>
        </w:rPr>
      </w:pPr>
      <w:r w:rsidRPr="00B820B7">
        <w:rPr>
          <w:sz w:val="28"/>
          <w:szCs w:val="28"/>
          <w:lang w:val="ru-RU"/>
        </w:rPr>
        <w:t>Мелкая моторика кисти, пальцев рук не достаточно развита.</w:t>
      </w:r>
    </w:p>
    <w:p w:rsidR="00B820B7" w:rsidRPr="00B820B7" w:rsidRDefault="00B820B7" w:rsidP="00B820B7">
      <w:pPr>
        <w:pStyle w:val="a6"/>
        <w:widowControl/>
        <w:numPr>
          <w:ilvl w:val="0"/>
          <w:numId w:val="8"/>
        </w:numPr>
        <w:autoSpaceDE/>
        <w:autoSpaceDN/>
        <w:spacing w:after="200" w:line="360" w:lineRule="auto"/>
        <w:contextualSpacing/>
        <w:rPr>
          <w:sz w:val="28"/>
          <w:szCs w:val="28"/>
          <w:lang w:val="ru-RU"/>
        </w:rPr>
      </w:pPr>
      <w:r w:rsidRPr="00B820B7">
        <w:rPr>
          <w:sz w:val="28"/>
          <w:szCs w:val="28"/>
          <w:lang w:val="ru-RU"/>
        </w:rPr>
        <w:t xml:space="preserve">У </w:t>
      </w:r>
      <w:proofErr w:type="spellStart"/>
      <w:r w:rsidRPr="00B820B7">
        <w:rPr>
          <w:sz w:val="28"/>
          <w:szCs w:val="28"/>
          <w:lang w:val="ru-RU"/>
        </w:rPr>
        <w:t>ребенка</w:t>
      </w:r>
      <w:proofErr w:type="spellEnd"/>
      <w:r w:rsidRPr="00B820B7">
        <w:rPr>
          <w:sz w:val="28"/>
          <w:szCs w:val="28"/>
          <w:lang w:val="ru-RU"/>
        </w:rPr>
        <w:t xml:space="preserve"> нарушение устной и письменной речи.</w:t>
      </w:r>
    </w:p>
    <w:p w:rsidR="00B820B7" w:rsidRPr="00B820B7" w:rsidRDefault="00B820B7" w:rsidP="00B820B7">
      <w:pPr>
        <w:pStyle w:val="a6"/>
        <w:widowControl/>
        <w:numPr>
          <w:ilvl w:val="0"/>
          <w:numId w:val="8"/>
        </w:numPr>
        <w:autoSpaceDE/>
        <w:autoSpaceDN/>
        <w:spacing w:after="200" w:line="360" w:lineRule="auto"/>
        <w:contextualSpacing/>
        <w:rPr>
          <w:sz w:val="28"/>
          <w:szCs w:val="28"/>
          <w:lang w:val="ru-RU"/>
        </w:rPr>
      </w:pPr>
      <w:r w:rsidRPr="00B820B7">
        <w:rPr>
          <w:bCs/>
          <w:sz w:val="28"/>
          <w:szCs w:val="28"/>
          <w:shd w:val="clear" w:color="auto" w:fill="FFFFFF"/>
          <w:lang w:val="ru-RU"/>
        </w:rPr>
        <w:t xml:space="preserve">Цель </w:t>
      </w:r>
      <w:r w:rsidRPr="00B76197">
        <w:rPr>
          <w:bCs/>
          <w:sz w:val="28"/>
          <w:szCs w:val="28"/>
          <w:shd w:val="clear" w:color="auto" w:fill="FFFFFF"/>
        </w:rPr>
        <w:t> </w:t>
      </w:r>
      <w:r w:rsidRPr="00B820B7">
        <w:rPr>
          <w:bCs/>
          <w:sz w:val="28"/>
          <w:szCs w:val="28"/>
          <w:shd w:val="clear" w:color="auto" w:fill="FFFFFF"/>
          <w:lang w:val="ru-RU"/>
        </w:rPr>
        <w:t xml:space="preserve">данной </w:t>
      </w:r>
      <w:r w:rsidRPr="00B76197">
        <w:rPr>
          <w:bCs/>
          <w:sz w:val="28"/>
          <w:szCs w:val="28"/>
          <w:shd w:val="clear" w:color="auto" w:fill="FFFFFF"/>
        </w:rPr>
        <w:t> </w:t>
      </w:r>
      <w:r w:rsidRPr="00B820B7">
        <w:rPr>
          <w:bCs/>
          <w:sz w:val="28"/>
          <w:szCs w:val="28"/>
          <w:shd w:val="clear" w:color="auto" w:fill="FFFFFF"/>
          <w:lang w:val="ru-RU"/>
        </w:rPr>
        <w:t>программы</w:t>
      </w:r>
      <w:r w:rsidRPr="00B820B7">
        <w:rPr>
          <w:sz w:val="28"/>
          <w:szCs w:val="28"/>
          <w:shd w:val="clear" w:color="auto" w:fill="FFFFFF"/>
          <w:lang w:val="ru-RU"/>
        </w:rPr>
        <w:t xml:space="preserve">: комплексное развитие </w:t>
      </w:r>
      <w:proofErr w:type="spellStart"/>
      <w:r w:rsidRPr="00B820B7">
        <w:rPr>
          <w:sz w:val="28"/>
          <w:szCs w:val="28"/>
          <w:shd w:val="clear" w:color="auto" w:fill="FFFFFF"/>
          <w:lang w:val="ru-RU"/>
        </w:rPr>
        <w:t>ребенка</w:t>
      </w:r>
      <w:proofErr w:type="spellEnd"/>
      <w:r w:rsidRPr="00B820B7">
        <w:rPr>
          <w:sz w:val="28"/>
          <w:szCs w:val="28"/>
          <w:shd w:val="clear" w:color="auto" w:fill="FFFFFF"/>
          <w:lang w:val="ru-RU"/>
        </w:rPr>
        <w:t xml:space="preserve"> с ограниченными возможностями здоровья.</w:t>
      </w:r>
    </w:p>
    <w:p w:rsidR="00B820B7" w:rsidRPr="00F15AC0" w:rsidRDefault="00B820B7" w:rsidP="00B820B7">
      <w:pPr>
        <w:spacing w:after="5"/>
        <w:ind w:left="-709" w:right="283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4D4D4D"/>
          <w:sz w:val="28"/>
        </w:rPr>
        <w:t>ПОУРОЧНОЕ ПЛАНИРОВАНИЕ    4</w:t>
      </w:r>
      <w:r w:rsidR="00DE0D9A">
        <w:rPr>
          <w:b/>
          <w:color w:val="4D4D4D"/>
          <w:sz w:val="28"/>
        </w:rPr>
        <w:t>класс</w:t>
      </w:r>
      <w:r w:rsidRPr="00B820B7">
        <w:rPr>
          <w:b/>
          <w:color w:val="000000"/>
          <w:sz w:val="28"/>
          <w:szCs w:val="28"/>
        </w:rPr>
        <w:t xml:space="preserve"> </w:t>
      </w:r>
    </w:p>
    <w:p w:rsidR="00B820B7" w:rsidRPr="00F15AC0" w:rsidRDefault="00B820B7" w:rsidP="00B820B7">
      <w:pPr>
        <w:spacing w:after="5" w:line="360" w:lineRule="auto"/>
        <w:ind w:left="3" w:right="659" w:firstLine="708"/>
        <w:jc w:val="both"/>
        <w:rPr>
          <w:color w:val="000000"/>
          <w:sz w:val="28"/>
          <w:szCs w:val="28"/>
        </w:rPr>
      </w:pPr>
    </w:p>
    <w:tbl>
      <w:tblPr>
        <w:tblStyle w:val="11"/>
        <w:tblW w:w="10667" w:type="dxa"/>
        <w:tblInd w:w="-885" w:type="dxa"/>
        <w:tblLook w:val="04A0" w:firstRow="1" w:lastRow="0" w:firstColumn="1" w:lastColumn="0" w:noHBand="0" w:noVBand="1"/>
      </w:tblPr>
      <w:tblGrid>
        <w:gridCol w:w="817"/>
        <w:gridCol w:w="4712"/>
        <w:gridCol w:w="1985"/>
        <w:gridCol w:w="1559"/>
        <w:gridCol w:w="1594"/>
      </w:tblGrid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F15AC0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F15AC0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center"/>
              <w:rPr>
                <w:b/>
                <w:sz w:val="28"/>
                <w:szCs w:val="28"/>
              </w:rPr>
            </w:pPr>
            <w:r w:rsidRPr="00F15AC0">
              <w:rPr>
                <w:b/>
                <w:sz w:val="28"/>
                <w:szCs w:val="28"/>
              </w:rPr>
              <w:t>Наименования разделов и тем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jc w:val="center"/>
              <w:rPr>
                <w:b/>
                <w:sz w:val="28"/>
                <w:szCs w:val="28"/>
              </w:rPr>
            </w:pPr>
            <w:r w:rsidRPr="00F15AC0">
              <w:rPr>
                <w:b/>
                <w:sz w:val="28"/>
                <w:szCs w:val="28"/>
              </w:rPr>
              <w:t>Количество</w:t>
            </w:r>
          </w:p>
          <w:p w:rsidR="00B820B7" w:rsidRPr="00F15AC0" w:rsidRDefault="00B820B7" w:rsidP="00964C0E">
            <w:pPr>
              <w:jc w:val="center"/>
              <w:rPr>
                <w:b/>
                <w:sz w:val="28"/>
                <w:szCs w:val="28"/>
              </w:rPr>
            </w:pPr>
            <w:r w:rsidRPr="00F15AC0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jc w:val="center"/>
              <w:rPr>
                <w:b/>
                <w:sz w:val="28"/>
                <w:szCs w:val="28"/>
              </w:rPr>
            </w:pPr>
            <w:r w:rsidRPr="00F15AC0">
              <w:rPr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594" w:type="dxa"/>
          </w:tcPr>
          <w:p w:rsidR="00B820B7" w:rsidRPr="00F15AC0" w:rsidRDefault="00B820B7" w:rsidP="00964C0E">
            <w:pPr>
              <w:jc w:val="center"/>
              <w:rPr>
                <w:b/>
                <w:sz w:val="28"/>
                <w:szCs w:val="28"/>
              </w:rPr>
            </w:pPr>
            <w:r w:rsidRPr="00F15AC0">
              <w:rPr>
                <w:b/>
                <w:sz w:val="28"/>
                <w:szCs w:val="28"/>
              </w:rPr>
              <w:t>Дата по факту</w:t>
            </w:r>
          </w:p>
        </w:tc>
      </w:tr>
      <w:tr w:rsidR="00B820B7" w:rsidRPr="00F15AC0" w:rsidTr="00964C0E">
        <w:tc>
          <w:tcPr>
            <w:tcW w:w="10667" w:type="dxa"/>
            <w:gridSpan w:val="5"/>
          </w:tcPr>
          <w:p w:rsidR="00B820B7" w:rsidRPr="00F15AC0" w:rsidRDefault="00B820B7" w:rsidP="00964C0E">
            <w:pPr>
              <w:jc w:val="center"/>
              <w:rPr>
                <w:b/>
                <w:sz w:val="28"/>
                <w:szCs w:val="28"/>
              </w:rPr>
            </w:pPr>
            <w:r w:rsidRPr="007E473F">
              <w:rPr>
                <w:b/>
                <w:sz w:val="28"/>
                <w:szCs w:val="28"/>
              </w:rPr>
              <w:t>Повторение – 6 часов</w:t>
            </w: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rFonts w:eastAsia="Calibri"/>
                <w:sz w:val="28"/>
                <w:szCs w:val="28"/>
              </w:rPr>
            </w:pPr>
            <w:r w:rsidRPr="003B393D">
              <w:rPr>
                <w:rFonts w:eastAsia="Calibri"/>
                <w:sz w:val="28"/>
                <w:szCs w:val="28"/>
              </w:rPr>
              <w:t>Знакомство с учебником Русский язык». Наша речь и наш язык.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Текст и его план. Типы текстов. </w:t>
            </w:r>
            <w:r w:rsidRPr="003B393D">
              <w:rPr>
                <w:rFonts w:eastAsia="Calibri"/>
                <w:sz w:val="28"/>
                <w:szCs w:val="28"/>
              </w:rPr>
              <w:t>Обучающее изложение по упр.8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Предложение как единица речи. </w:t>
            </w:r>
            <w:r w:rsidRPr="003B393D">
              <w:rPr>
                <w:rFonts w:eastAsia="Calibri"/>
                <w:sz w:val="28"/>
                <w:szCs w:val="28"/>
              </w:rPr>
              <w:t>Виды предложений по цели высказывания и по интонации.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rFonts w:eastAsia="Calibri"/>
                <w:sz w:val="28"/>
                <w:szCs w:val="28"/>
              </w:rPr>
            </w:pPr>
            <w:r w:rsidRPr="003B393D">
              <w:rPr>
                <w:rFonts w:eastAsia="Calibri"/>
                <w:sz w:val="28"/>
                <w:szCs w:val="28"/>
              </w:rPr>
              <w:t>Диалог. Обращение.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rFonts w:eastAsia="Calibri"/>
                <w:sz w:val="28"/>
                <w:szCs w:val="28"/>
              </w:rPr>
            </w:pPr>
            <w:r w:rsidRPr="003B393D">
              <w:rPr>
                <w:rFonts w:eastAsia="Calibri"/>
                <w:sz w:val="28"/>
                <w:szCs w:val="28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rFonts w:eastAsia="Calibri"/>
                <w:sz w:val="28"/>
                <w:szCs w:val="28"/>
              </w:rPr>
            </w:pPr>
            <w:r w:rsidRPr="003B393D">
              <w:rPr>
                <w:rFonts w:eastAsia="Calibri"/>
                <w:sz w:val="28"/>
                <w:szCs w:val="28"/>
              </w:rPr>
              <w:t>Контрольный диктант по теме «Повторение».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10667" w:type="dxa"/>
            <w:gridSpan w:val="5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Предложение -  6 часов</w:t>
            </w:r>
          </w:p>
        </w:tc>
      </w:tr>
      <w:tr w:rsidR="00B820B7" w:rsidRPr="00F15AC0" w:rsidTr="00964C0E">
        <w:trPr>
          <w:trHeight w:val="305"/>
        </w:trPr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712" w:type="dxa"/>
          </w:tcPr>
          <w:p w:rsidR="00B820B7" w:rsidRPr="003B393D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rPr>
          <w:trHeight w:val="305"/>
        </w:trPr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712" w:type="dxa"/>
          </w:tcPr>
          <w:p w:rsidR="00B820B7" w:rsidRPr="003B393D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 xml:space="preserve">Связь однородных членов предложения. Знаки препинания в </w:t>
            </w:r>
            <w:r w:rsidRPr="003B393D">
              <w:rPr>
                <w:sz w:val="28"/>
                <w:szCs w:val="28"/>
              </w:rPr>
              <w:lastRenderedPageBreak/>
              <w:t>предложениях с однородными членами.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rPr>
          <w:trHeight w:val="305"/>
        </w:trPr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4712" w:type="dxa"/>
          </w:tcPr>
          <w:p w:rsidR="00B820B7" w:rsidRPr="003B393D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>Сочинение по картине И.</w:t>
            </w:r>
            <w:r>
              <w:rPr>
                <w:sz w:val="28"/>
                <w:szCs w:val="28"/>
              </w:rPr>
              <w:t xml:space="preserve"> </w:t>
            </w:r>
            <w:r w:rsidRPr="003B393D"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</w:rPr>
              <w:t xml:space="preserve"> </w:t>
            </w:r>
            <w:r w:rsidRPr="003B393D">
              <w:rPr>
                <w:sz w:val="28"/>
                <w:szCs w:val="28"/>
              </w:rPr>
              <w:t>Левитана «Золотая осень».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rPr>
          <w:trHeight w:val="305"/>
        </w:trPr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4712" w:type="dxa"/>
          </w:tcPr>
          <w:p w:rsidR="00B820B7" w:rsidRPr="003B393D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 xml:space="preserve">Простые и сложные предложения. Связь между простыми предложениями в составе </w:t>
            </w:r>
            <w:proofErr w:type="gramStart"/>
            <w:r w:rsidRPr="003B393D">
              <w:rPr>
                <w:sz w:val="28"/>
                <w:szCs w:val="28"/>
              </w:rPr>
              <w:t>сложного</w:t>
            </w:r>
            <w:proofErr w:type="gramEnd"/>
            <w:r w:rsidRPr="003B39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B393D">
              <w:rPr>
                <w:sz w:val="28"/>
                <w:szCs w:val="28"/>
              </w:rPr>
              <w:t>Сложное предложение и предложение с однородными членами.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>Изложение повествовательного текста по упр. 56.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rPr>
          <w:trHeight w:val="305"/>
        </w:trPr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>Контрольный диктант по теме «Предложение».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10667" w:type="dxa"/>
            <w:gridSpan w:val="5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Слово в языке и речи – 12 часов</w:t>
            </w: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>Слово и его лексическое значение.</w:t>
            </w:r>
            <w:r>
              <w:rPr>
                <w:sz w:val="28"/>
                <w:szCs w:val="28"/>
              </w:rPr>
              <w:t xml:space="preserve"> </w:t>
            </w:r>
            <w:r w:rsidRPr="003B393D">
              <w:rPr>
                <w:sz w:val="28"/>
                <w:szCs w:val="28"/>
              </w:rPr>
              <w:t>Многозначные слова. Прямое и переносное значения слов. Заимствованные слова. Устаревшие слова.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rPr>
          <w:trHeight w:val="349"/>
        </w:trPr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Синонимы, антонимы, омонимы. </w:t>
            </w:r>
            <w:r w:rsidRPr="003B393D">
              <w:rPr>
                <w:sz w:val="28"/>
                <w:szCs w:val="28"/>
              </w:rPr>
              <w:t>Фразеологизмы. Обобщение знаний о лексических группах слов.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>Состав слова. Распознавание значимых частей слова.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>Правописание гласных и согласных в корнях слов, удвоенных согласных в словах.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>Прав</w:t>
            </w:r>
            <w:r>
              <w:rPr>
                <w:sz w:val="28"/>
                <w:szCs w:val="28"/>
              </w:rPr>
              <w:t xml:space="preserve">описание приставок и суффиксов. </w:t>
            </w:r>
            <w:r w:rsidRPr="003B393D">
              <w:rPr>
                <w:sz w:val="28"/>
                <w:szCs w:val="28"/>
              </w:rPr>
              <w:t xml:space="preserve">Разделительные </w:t>
            </w:r>
            <w:proofErr w:type="spellStart"/>
            <w:r w:rsidRPr="003B393D">
              <w:rPr>
                <w:sz w:val="28"/>
                <w:szCs w:val="28"/>
              </w:rPr>
              <w:t>твердый</w:t>
            </w:r>
            <w:proofErr w:type="spellEnd"/>
            <w:r w:rsidRPr="003B393D">
              <w:rPr>
                <w:sz w:val="28"/>
                <w:szCs w:val="28"/>
              </w:rPr>
              <w:t xml:space="preserve"> и мягкий знаки.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>Обучающее изложение повествовательного текста по упр.110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>Анализ изложения. Части речи. Морфологические признаки частей речи.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 xml:space="preserve">Склонение </w:t>
            </w:r>
            <w:proofErr w:type="spellStart"/>
            <w:r w:rsidRPr="003B393D">
              <w:rPr>
                <w:sz w:val="28"/>
                <w:szCs w:val="28"/>
              </w:rPr>
              <w:t>имен</w:t>
            </w:r>
            <w:proofErr w:type="spellEnd"/>
            <w:r w:rsidRPr="003B393D">
              <w:rPr>
                <w:sz w:val="28"/>
                <w:szCs w:val="28"/>
              </w:rPr>
              <w:t xml:space="preserve"> существительных и </w:t>
            </w:r>
            <w:proofErr w:type="spellStart"/>
            <w:r w:rsidRPr="003B393D">
              <w:rPr>
                <w:sz w:val="28"/>
                <w:szCs w:val="28"/>
              </w:rPr>
              <w:t>имен</w:t>
            </w:r>
            <w:proofErr w:type="spellEnd"/>
            <w:r w:rsidRPr="003B393D">
              <w:rPr>
                <w:sz w:val="28"/>
                <w:szCs w:val="28"/>
              </w:rPr>
              <w:t xml:space="preserve"> прилагательных.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>Имя числительное. Глагол.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Наречие как часть речи. </w:t>
            </w:r>
            <w:r w:rsidRPr="003B393D">
              <w:rPr>
                <w:sz w:val="28"/>
                <w:szCs w:val="28"/>
              </w:rPr>
              <w:t>Правописание наречий.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>Сочинение-отзыв по картине В.</w:t>
            </w:r>
            <w:r>
              <w:rPr>
                <w:sz w:val="28"/>
                <w:szCs w:val="28"/>
              </w:rPr>
              <w:t xml:space="preserve"> </w:t>
            </w:r>
            <w:r w:rsidRPr="003B393D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 xml:space="preserve"> </w:t>
            </w:r>
            <w:r w:rsidRPr="003B393D">
              <w:rPr>
                <w:sz w:val="28"/>
                <w:szCs w:val="28"/>
              </w:rPr>
              <w:lastRenderedPageBreak/>
              <w:t>Васнецова «Иван-царевич на Сером волке».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24.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>Контрольный диктант по теме «Части речи».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10667" w:type="dxa"/>
            <w:gridSpan w:val="5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Имя существительное – 18 часов</w:t>
            </w: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 xml:space="preserve">Распознавание падежей </w:t>
            </w:r>
            <w:proofErr w:type="spellStart"/>
            <w:r w:rsidRPr="003B393D">
              <w:rPr>
                <w:sz w:val="28"/>
                <w:szCs w:val="28"/>
              </w:rPr>
              <w:t>имен</w:t>
            </w:r>
            <w:proofErr w:type="spellEnd"/>
            <w:r w:rsidRPr="003B393D">
              <w:rPr>
                <w:sz w:val="28"/>
                <w:szCs w:val="28"/>
              </w:rPr>
              <w:t xml:space="preserve"> существительных.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 xml:space="preserve">Упражнение в распознавании именительного, родительного, винительного падежей </w:t>
            </w:r>
            <w:proofErr w:type="spellStart"/>
            <w:r w:rsidRPr="003B393D">
              <w:rPr>
                <w:sz w:val="28"/>
                <w:szCs w:val="28"/>
              </w:rPr>
              <w:t>неодушевленных</w:t>
            </w:r>
            <w:proofErr w:type="spellEnd"/>
            <w:r w:rsidRPr="003B393D">
              <w:rPr>
                <w:sz w:val="28"/>
                <w:szCs w:val="28"/>
              </w:rPr>
              <w:t xml:space="preserve"> </w:t>
            </w:r>
            <w:proofErr w:type="spellStart"/>
            <w:r w:rsidRPr="003B393D">
              <w:rPr>
                <w:sz w:val="28"/>
                <w:szCs w:val="28"/>
              </w:rPr>
              <w:t>имен</w:t>
            </w:r>
            <w:proofErr w:type="spellEnd"/>
            <w:r w:rsidRPr="003B393D">
              <w:rPr>
                <w:sz w:val="28"/>
                <w:szCs w:val="28"/>
              </w:rPr>
              <w:t xml:space="preserve"> существительных.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 xml:space="preserve">Упражнение в распознавании </w:t>
            </w:r>
            <w:proofErr w:type="spellStart"/>
            <w:r w:rsidRPr="003B393D">
              <w:rPr>
                <w:sz w:val="28"/>
                <w:szCs w:val="28"/>
              </w:rPr>
              <w:t>одушевленных</w:t>
            </w:r>
            <w:proofErr w:type="spellEnd"/>
            <w:r w:rsidRPr="003B393D">
              <w:rPr>
                <w:sz w:val="28"/>
                <w:szCs w:val="28"/>
              </w:rPr>
              <w:t xml:space="preserve"> </w:t>
            </w:r>
            <w:proofErr w:type="spellStart"/>
            <w:r w:rsidRPr="003B393D">
              <w:rPr>
                <w:sz w:val="28"/>
                <w:szCs w:val="28"/>
              </w:rPr>
              <w:t>имен</w:t>
            </w:r>
            <w:proofErr w:type="spellEnd"/>
            <w:r w:rsidRPr="003B393D">
              <w:rPr>
                <w:sz w:val="28"/>
                <w:szCs w:val="28"/>
              </w:rPr>
              <w:t xml:space="preserve"> существительных в родительном и винительном падежах, в дательном падеже.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 xml:space="preserve">Повторение сведений о падежах и </w:t>
            </w:r>
            <w:proofErr w:type="spellStart"/>
            <w:r w:rsidRPr="003B393D">
              <w:rPr>
                <w:sz w:val="28"/>
                <w:szCs w:val="28"/>
              </w:rPr>
              <w:t>приемах</w:t>
            </w:r>
            <w:proofErr w:type="spellEnd"/>
            <w:r w:rsidRPr="003B393D">
              <w:rPr>
                <w:sz w:val="28"/>
                <w:szCs w:val="28"/>
              </w:rPr>
              <w:t xml:space="preserve"> их распознавания. Несклоняемые имена существительные.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>Три склонения имён существительных. 1-е склонение имён существительных.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 xml:space="preserve">Сочинение по картине А.А. </w:t>
            </w:r>
            <w:proofErr w:type="spellStart"/>
            <w:r w:rsidRPr="003B393D">
              <w:rPr>
                <w:sz w:val="28"/>
                <w:szCs w:val="28"/>
              </w:rPr>
              <w:t>Пластова</w:t>
            </w:r>
            <w:proofErr w:type="spellEnd"/>
            <w:r w:rsidRPr="003B393D">
              <w:rPr>
                <w:sz w:val="28"/>
                <w:szCs w:val="28"/>
              </w:rPr>
              <w:t xml:space="preserve"> «Первый снег».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>2-е склонение имён существительных.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3B393D">
              <w:rPr>
                <w:sz w:val="28"/>
                <w:szCs w:val="28"/>
              </w:rPr>
              <w:t>3-е склонение имён существительных.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Обучающее изложение по упр.180 </w:t>
            </w:r>
            <w:r w:rsidRPr="009B2464">
              <w:rPr>
                <w:sz w:val="28"/>
                <w:szCs w:val="28"/>
              </w:rPr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proofErr w:type="gramStart"/>
            <w:r w:rsidRPr="009B2464">
              <w:rPr>
                <w:sz w:val="28"/>
                <w:szCs w:val="28"/>
              </w:rPr>
              <w:t xml:space="preserve">Упражнение в правописании безударных окончаний </w:t>
            </w:r>
            <w:proofErr w:type="spellStart"/>
            <w:r w:rsidRPr="009B2464">
              <w:rPr>
                <w:sz w:val="28"/>
                <w:szCs w:val="28"/>
              </w:rPr>
              <w:t>имен</w:t>
            </w:r>
            <w:proofErr w:type="spellEnd"/>
            <w:r w:rsidRPr="009B2464">
              <w:rPr>
                <w:sz w:val="28"/>
                <w:szCs w:val="28"/>
              </w:rPr>
              <w:t xml:space="preserve"> существительных в родительном и дательном падежах.</w:t>
            </w:r>
            <w:proofErr w:type="gramEnd"/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 xml:space="preserve">Правописание окончаний </w:t>
            </w:r>
            <w:proofErr w:type="spellStart"/>
            <w:r w:rsidRPr="009B2464">
              <w:rPr>
                <w:sz w:val="28"/>
                <w:szCs w:val="28"/>
              </w:rPr>
              <w:t>имен</w:t>
            </w:r>
            <w:proofErr w:type="spellEnd"/>
            <w:r w:rsidRPr="009B2464">
              <w:rPr>
                <w:sz w:val="28"/>
                <w:szCs w:val="28"/>
              </w:rPr>
              <w:t xml:space="preserve"> существительных в творительном  и предложном падежах.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>Сочинение по картине В.</w:t>
            </w:r>
            <w:r>
              <w:rPr>
                <w:sz w:val="28"/>
                <w:szCs w:val="28"/>
              </w:rPr>
              <w:t xml:space="preserve"> </w:t>
            </w:r>
            <w:r w:rsidRPr="009B2464">
              <w:rPr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 </w:t>
            </w:r>
            <w:r w:rsidRPr="009B2464">
              <w:rPr>
                <w:sz w:val="28"/>
                <w:szCs w:val="28"/>
              </w:rPr>
              <w:t>Тропинина «Кружевница».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37.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 xml:space="preserve">Контрольный диктант по теме «Правописание безударных падежных окончаний </w:t>
            </w:r>
            <w:proofErr w:type="spellStart"/>
            <w:r w:rsidRPr="009B2464">
              <w:rPr>
                <w:sz w:val="28"/>
                <w:szCs w:val="28"/>
              </w:rPr>
              <w:t>имен</w:t>
            </w:r>
            <w:proofErr w:type="spellEnd"/>
            <w:r w:rsidRPr="009B2464">
              <w:rPr>
                <w:sz w:val="28"/>
                <w:szCs w:val="28"/>
              </w:rPr>
              <w:t xml:space="preserve"> существительных в единственном числе»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 xml:space="preserve">Склонение </w:t>
            </w:r>
            <w:proofErr w:type="spellStart"/>
            <w:r w:rsidRPr="009B2464">
              <w:rPr>
                <w:sz w:val="28"/>
                <w:szCs w:val="28"/>
              </w:rPr>
              <w:t>имен</w:t>
            </w:r>
            <w:proofErr w:type="spellEnd"/>
            <w:r w:rsidRPr="009B2464">
              <w:rPr>
                <w:sz w:val="28"/>
                <w:szCs w:val="28"/>
              </w:rPr>
              <w:t xml:space="preserve"> существительных во множестве</w:t>
            </w:r>
            <w:r>
              <w:rPr>
                <w:sz w:val="28"/>
                <w:szCs w:val="28"/>
              </w:rPr>
              <w:t xml:space="preserve">нном числе. </w:t>
            </w:r>
            <w:r w:rsidRPr="009B2464">
              <w:rPr>
                <w:sz w:val="28"/>
                <w:szCs w:val="28"/>
              </w:rPr>
              <w:t xml:space="preserve">Именительный и родительный  падежи  </w:t>
            </w:r>
            <w:proofErr w:type="spellStart"/>
            <w:r w:rsidRPr="009B2464">
              <w:rPr>
                <w:sz w:val="28"/>
                <w:szCs w:val="28"/>
              </w:rPr>
              <w:t>имен</w:t>
            </w:r>
            <w:proofErr w:type="spellEnd"/>
            <w:r w:rsidRPr="009B2464">
              <w:rPr>
                <w:sz w:val="28"/>
                <w:szCs w:val="28"/>
              </w:rPr>
              <w:t xml:space="preserve"> существительных множественного числа.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 xml:space="preserve">Правописание окончаний </w:t>
            </w:r>
            <w:proofErr w:type="spellStart"/>
            <w:r w:rsidRPr="009B2464">
              <w:rPr>
                <w:sz w:val="28"/>
                <w:szCs w:val="28"/>
              </w:rPr>
              <w:t>имен</w:t>
            </w:r>
            <w:proofErr w:type="spellEnd"/>
            <w:r w:rsidRPr="009B2464">
              <w:rPr>
                <w:sz w:val="28"/>
                <w:szCs w:val="28"/>
              </w:rPr>
              <w:t xml:space="preserve"> существительных множественного числа в родительном падеже. Родительный и винительный падежи </w:t>
            </w:r>
            <w:proofErr w:type="spellStart"/>
            <w:r w:rsidRPr="009B2464">
              <w:rPr>
                <w:sz w:val="28"/>
                <w:szCs w:val="28"/>
              </w:rPr>
              <w:t>имен</w:t>
            </w:r>
            <w:proofErr w:type="spellEnd"/>
            <w:r w:rsidRPr="009B2464">
              <w:rPr>
                <w:sz w:val="28"/>
                <w:szCs w:val="28"/>
              </w:rPr>
              <w:t xml:space="preserve"> существительных множественного числа.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 xml:space="preserve">Дательный, творительный, предложный падежи </w:t>
            </w:r>
            <w:proofErr w:type="spellStart"/>
            <w:r w:rsidRPr="009B2464">
              <w:rPr>
                <w:sz w:val="28"/>
                <w:szCs w:val="28"/>
              </w:rPr>
              <w:t>имен</w:t>
            </w:r>
            <w:proofErr w:type="spellEnd"/>
            <w:r w:rsidRPr="009B2464">
              <w:rPr>
                <w:sz w:val="28"/>
                <w:szCs w:val="28"/>
              </w:rPr>
              <w:t xml:space="preserve"> существительных множественного числа.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>Обучающее изложение повествовательного текста по упр.273.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>Контрольный диктант</w:t>
            </w:r>
            <w:r>
              <w:rPr>
                <w:sz w:val="28"/>
                <w:szCs w:val="28"/>
              </w:rPr>
              <w:t xml:space="preserve"> по теме  «Имя существительное»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10667" w:type="dxa"/>
            <w:gridSpan w:val="5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Имя прилагательное – 13 часов</w:t>
            </w: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>Имя</w:t>
            </w:r>
            <w:r>
              <w:rPr>
                <w:sz w:val="28"/>
                <w:szCs w:val="28"/>
              </w:rPr>
              <w:t xml:space="preserve"> прилагательное как часть речи. </w:t>
            </w:r>
            <w:r w:rsidRPr="009B2464">
              <w:rPr>
                <w:sz w:val="28"/>
                <w:szCs w:val="28"/>
              </w:rPr>
              <w:t>Род и число имён прилагательных.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игрушки. </w:t>
            </w:r>
            <w:r w:rsidRPr="009B2464">
              <w:rPr>
                <w:sz w:val="28"/>
                <w:szCs w:val="28"/>
              </w:rPr>
              <w:t xml:space="preserve">Склонение </w:t>
            </w:r>
            <w:proofErr w:type="spellStart"/>
            <w:r w:rsidRPr="009B2464">
              <w:rPr>
                <w:sz w:val="28"/>
                <w:szCs w:val="28"/>
              </w:rPr>
              <w:t>имен</w:t>
            </w:r>
            <w:proofErr w:type="spellEnd"/>
            <w:r w:rsidRPr="009B2464">
              <w:rPr>
                <w:sz w:val="28"/>
                <w:szCs w:val="28"/>
              </w:rPr>
              <w:t xml:space="preserve"> прилагательных.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>Склонение имён прилагательных мужского и сред</w:t>
            </w:r>
            <w:r>
              <w:rPr>
                <w:sz w:val="28"/>
                <w:szCs w:val="28"/>
              </w:rPr>
              <w:t xml:space="preserve">него рода в единственном числе. </w:t>
            </w:r>
            <w:r w:rsidRPr="009B2464">
              <w:rPr>
                <w:sz w:val="28"/>
                <w:szCs w:val="28"/>
              </w:rPr>
              <w:t xml:space="preserve">Правописание окончаний </w:t>
            </w:r>
            <w:proofErr w:type="spellStart"/>
            <w:r w:rsidRPr="009B2464">
              <w:rPr>
                <w:sz w:val="28"/>
                <w:szCs w:val="28"/>
              </w:rPr>
              <w:t>имен</w:t>
            </w:r>
            <w:proofErr w:type="spellEnd"/>
            <w:r w:rsidRPr="009B2464">
              <w:rPr>
                <w:sz w:val="28"/>
                <w:szCs w:val="28"/>
              </w:rPr>
              <w:t xml:space="preserve"> прилагательных мужского и среднего рода в родительном падеже.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 xml:space="preserve">Правописание окончаний </w:t>
            </w:r>
            <w:proofErr w:type="spellStart"/>
            <w:r w:rsidRPr="009B2464">
              <w:rPr>
                <w:sz w:val="28"/>
                <w:szCs w:val="28"/>
              </w:rPr>
              <w:t>имен</w:t>
            </w:r>
            <w:proofErr w:type="spellEnd"/>
            <w:r w:rsidRPr="009B2464">
              <w:rPr>
                <w:sz w:val="28"/>
                <w:szCs w:val="28"/>
              </w:rPr>
              <w:t xml:space="preserve"> прилагательных мужского и среднего рода в дательном падеже.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 xml:space="preserve">Правописание окончаний </w:t>
            </w:r>
            <w:proofErr w:type="spellStart"/>
            <w:r w:rsidRPr="009B2464">
              <w:rPr>
                <w:sz w:val="28"/>
                <w:szCs w:val="28"/>
              </w:rPr>
              <w:t>имен</w:t>
            </w:r>
            <w:proofErr w:type="spellEnd"/>
            <w:r w:rsidRPr="009B2464">
              <w:rPr>
                <w:sz w:val="28"/>
                <w:szCs w:val="28"/>
              </w:rPr>
              <w:t xml:space="preserve"> прилагательных мужского и среднего рода в творительном и предложном падежах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48.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 xml:space="preserve">Склонение </w:t>
            </w:r>
            <w:proofErr w:type="spellStart"/>
            <w:r w:rsidRPr="009B2464">
              <w:rPr>
                <w:sz w:val="28"/>
                <w:szCs w:val="28"/>
              </w:rPr>
              <w:t>име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прилагательных женского рода. </w:t>
            </w:r>
            <w:r w:rsidRPr="009B2464">
              <w:rPr>
                <w:sz w:val="28"/>
                <w:szCs w:val="28"/>
              </w:rPr>
              <w:t>Именительный и винительный падежи имён прилагательных женского рода.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 xml:space="preserve">Винительный и творительный падежи </w:t>
            </w:r>
            <w:proofErr w:type="spellStart"/>
            <w:r w:rsidRPr="009B2464">
              <w:rPr>
                <w:sz w:val="28"/>
                <w:szCs w:val="28"/>
              </w:rPr>
              <w:t>имен</w:t>
            </w:r>
            <w:proofErr w:type="spellEnd"/>
            <w:r w:rsidRPr="009B2464">
              <w:rPr>
                <w:sz w:val="28"/>
                <w:szCs w:val="28"/>
              </w:rPr>
              <w:t xml:space="preserve"> прилагательных женского рода.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51.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>Склонение имён прилагательных во множественном числе. Именительный и винительный падежи имён прила</w:t>
            </w:r>
            <w:r>
              <w:rPr>
                <w:sz w:val="28"/>
                <w:szCs w:val="28"/>
              </w:rPr>
              <w:t>гательных множественного числа.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>Сочинение</w:t>
            </w:r>
            <w:r>
              <w:rPr>
                <w:sz w:val="28"/>
                <w:szCs w:val="28"/>
              </w:rPr>
              <w:t xml:space="preserve"> </w:t>
            </w:r>
            <w:r w:rsidRPr="009B246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B2464">
              <w:rPr>
                <w:sz w:val="28"/>
                <w:szCs w:val="28"/>
              </w:rPr>
              <w:t>отзыв по картине Н.</w:t>
            </w:r>
            <w:r>
              <w:rPr>
                <w:sz w:val="28"/>
                <w:szCs w:val="28"/>
              </w:rPr>
              <w:t xml:space="preserve"> </w:t>
            </w:r>
            <w:r w:rsidRPr="009B2464">
              <w:rPr>
                <w:sz w:val="28"/>
                <w:szCs w:val="28"/>
              </w:rPr>
              <w:t>К.</w:t>
            </w:r>
            <w:r>
              <w:rPr>
                <w:sz w:val="28"/>
                <w:szCs w:val="28"/>
              </w:rPr>
              <w:t xml:space="preserve"> </w:t>
            </w:r>
            <w:r w:rsidRPr="009B2464">
              <w:rPr>
                <w:sz w:val="28"/>
                <w:szCs w:val="28"/>
              </w:rPr>
              <w:t>Рериха «Заморские гости».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53.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>Родительный, дательный, творительный  и предложный падежи имён прилагательных множественного числа.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>Обобщени</w:t>
            </w:r>
            <w:r>
              <w:rPr>
                <w:sz w:val="28"/>
                <w:szCs w:val="28"/>
              </w:rPr>
              <w:t xml:space="preserve">е по теме «Имя прилагательное». </w:t>
            </w:r>
            <w:r w:rsidRPr="009B2464">
              <w:rPr>
                <w:sz w:val="28"/>
                <w:szCs w:val="28"/>
              </w:rPr>
              <w:t>Сочинение</w:t>
            </w:r>
            <w:r>
              <w:rPr>
                <w:sz w:val="28"/>
                <w:szCs w:val="28"/>
              </w:rPr>
              <w:t xml:space="preserve"> </w:t>
            </w:r>
            <w:r w:rsidRPr="009B246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9B2464">
              <w:rPr>
                <w:sz w:val="28"/>
                <w:szCs w:val="28"/>
              </w:rPr>
              <w:t>отзыв по картине И.</w:t>
            </w:r>
            <w:r>
              <w:rPr>
                <w:sz w:val="28"/>
                <w:szCs w:val="28"/>
              </w:rPr>
              <w:t xml:space="preserve"> </w:t>
            </w:r>
            <w:r w:rsidRPr="009B2464">
              <w:rPr>
                <w:sz w:val="28"/>
                <w:szCs w:val="28"/>
              </w:rPr>
              <w:t>Э.</w:t>
            </w:r>
            <w:r>
              <w:rPr>
                <w:sz w:val="28"/>
                <w:szCs w:val="28"/>
              </w:rPr>
              <w:t xml:space="preserve"> </w:t>
            </w:r>
            <w:r w:rsidRPr="009B2464">
              <w:rPr>
                <w:sz w:val="28"/>
                <w:szCs w:val="28"/>
              </w:rPr>
              <w:t>Грабаря «Февральская лазурь».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>Контрольный диктант по теме «Имя прилагательное»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10667" w:type="dxa"/>
            <w:gridSpan w:val="5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Личные местоимения – 2 часа</w:t>
            </w: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Местоимение как часть речи. </w:t>
            </w:r>
            <w:r w:rsidRPr="009B2464">
              <w:rPr>
                <w:sz w:val="28"/>
                <w:szCs w:val="28"/>
              </w:rPr>
              <w:t>Личные местоимения.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>Изменение личных местоимений по падежам.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10667" w:type="dxa"/>
            <w:gridSpan w:val="5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Глагол – 8 часов</w:t>
            </w: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глаголов в языке. Изменение глаголов по временам. </w:t>
            </w:r>
            <w:r w:rsidRPr="009B2464">
              <w:rPr>
                <w:sz w:val="28"/>
                <w:szCs w:val="28"/>
              </w:rPr>
              <w:t>Неопределённая форма глагола.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>Изложение повествовательного текста по цитатному плану.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Спряжение глаголов. </w:t>
            </w:r>
            <w:r w:rsidRPr="009B2464">
              <w:rPr>
                <w:sz w:val="28"/>
                <w:szCs w:val="28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>Сочинение по картине И.</w:t>
            </w:r>
            <w:r>
              <w:rPr>
                <w:sz w:val="28"/>
                <w:szCs w:val="28"/>
              </w:rPr>
              <w:t xml:space="preserve"> </w:t>
            </w:r>
            <w:r w:rsidRPr="009B2464"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</w:rPr>
              <w:t xml:space="preserve"> </w:t>
            </w:r>
            <w:r w:rsidRPr="009B2464">
              <w:rPr>
                <w:sz w:val="28"/>
                <w:szCs w:val="28"/>
              </w:rPr>
              <w:t>Левитана «Весна. Большая вода».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62.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>Ι и ΙΙ спряжение глаголов</w:t>
            </w:r>
            <w:r>
              <w:rPr>
                <w:sz w:val="28"/>
                <w:szCs w:val="28"/>
              </w:rPr>
              <w:t xml:space="preserve"> настоящего и будущего времени. </w:t>
            </w:r>
            <w:r w:rsidRPr="009B2464">
              <w:rPr>
                <w:sz w:val="28"/>
                <w:szCs w:val="28"/>
              </w:rPr>
              <w:t>Правописание безударных личных окончаний глаголов в настоящем и в будущем времени.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Возвратные глаголы. </w:t>
            </w:r>
            <w:r w:rsidRPr="009B2464">
              <w:rPr>
                <w:sz w:val="28"/>
                <w:szCs w:val="28"/>
              </w:rPr>
              <w:t xml:space="preserve">Правописание </w:t>
            </w:r>
            <w:proofErr w:type="gramStart"/>
            <w:r w:rsidRPr="009B2464">
              <w:rPr>
                <w:sz w:val="28"/>
                <w:szCs w:val="28"/>
              </w:rPr>
              <w:t>-</w:t>
            </w:r>
            <w:proofErr w:type="spellStart"/>
            <w:r w:rsidRPr="009B2464">
              <w:rPr>
                <w:sz w:val="28"/>
                <w:szCs w:val="28"/>
              </w:rPr>
              <w:t>т</w:t>
            </w:r>
            <w:proofErr w:type="gramEnd"/>
            <w:r w:rsidRPr="009B2464">
              <w:rPr>
                <w:sz w:val="28"/>
                <w:szCs w:val="28"/>
              </w:rPr>
              <w:t>ся</w:t>
            </w:r>
            <w:proofErr w:type="spellEnd"/>
            <w:r w:rsidRPr="009B2464">
              <w:rPr>
                <w:sz w:val="28"/>
                <w:szCs w:val="28"/>
              </w:rPr>
              <w:t xml:space="preserve"> и –</w:t>
            </w:r>
            <w:proofErr w:type="spellStart"/>
            <w:r w:rsidRPr="009B2464">
              <w:rPr>
                <w:sz w:val="28"/>
                <w:szCs w:val="28"/>
              </w:rPr>
              <w:t>ться</w:t>
            </w:r>
            <w:proofErr w:type="spellEnd"/>
            <w:r w:rsidRPr="009B2464">
              <w:rPr>
                <w:sz w:val="28"/>
                <w:szCs w:val="28"/>
              </w:rPr>
              <w:t xml:space="preserve"> в возвратных глаголах.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>Правописани</w:t>
            </w:r>
            <w:r>
              <w:rPr>
                <w:sz w:val="28"/>
                <w:szCs w:val="28"/>
              </w:rPr>
              <w:t xml:space="preserve">е глаголов в прошедшем времени. </w:t>
            </w:r>
            <w:r w:rsidRPr="009B2464">
              <w:rPr>
                <w:sz w:val="28"/>
                <w:szCs w:val="28"/>
              </w:rPr>
              <w:t>Изложение повествовательного текста по вопросам.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9B2464">
              <w:rPr>
                <w:sz w:val="28"/>
                <w:szCs w:val="28"/>
              </w:rPr>
              <w:t>Контрольный диктант по теме «Глагол».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10667" w:type="dxa"/>
            <w:gridSpan w:val="5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Итоговое повторение – 3 часа</w:t>
            </w: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34161A">
              <w:rPr>
                <w:sz w:val="28"/>
                <w:szCs w:val="28"/>
              </w:rPr>
              <w:t>Итоговое</w:t>
            </w:r>
            <w:r>
              <w:rPr>
                <w:sz w:val="28"/>
                <w:szCs w:val="28"/>
              </w:rPr>
              <w:t xml:space="preserve"> повторение. Язык. Речь. Текст. </w:t>
            </w:r>
            <w:r w:rsidRPr="0034161A">
              <w:rPr>
                <w:sz w:val="28"/>
                <w:szCs w:val="28"/>
              </w:rPr>
              <w:t>Предложение и словосочетание.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34161A">
              <w:rPr>
                <w:sz w:val="28"/>
                <w:szCs w:val="28"/>
              </w:rPr>
              <w:t>Итоговый контрольный диктант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68.</w:t>
            </w:r>
          </w:p>
        </w:tc>
        <w:tc>
          <w:tcPr>
            <w:tcW w:w="4712" w:type="dxa"/>
          </w:tcPr>
          <w:p w:rsidR="00B820B7" w:rsidRPr="00F15AC0" w:rsidRDefault="00B820B7" w:rsidP="00964C0E">
            <w:pPr>
              <w:jc w:val="both"/>
              <w:rPr>
                <w:sz w:val="28"/>
                <w:szCs w:val="28"/>
              </w:rPr>
            </w:pPr>
            <w:r w:rsidRPr="0034161A">
              <w:rPr>
                <w:sz w:val="28"/>
                <w:szCs w:val="28"/>
              </w:rPr>
              <w:t>Итоговое повторение. Лексическо</w:t>
            </w:r>
            <w:r>
              <w:rPr>
                <w:sz w:val="28"/>
                <w:szCs w:val="28"/>
              </w:rPr>
              <w:t xml:space="preserve">е значение слова. Состав слова. </w:t>
            </w:r>
            <w:r w:rsidRPr="0034161A">
              <w:rPr>
                <w:sz w:val="28"/>
                <w:szCs w:val="28"/>
              </w:rPr>
              <w:t>Части речи.</w:t>
            </w:r>
          </w:p>
        </w:tc>
        <w:tc>
          <w:tcPr>
            <w:tcW w:w="1985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B820B7" w:rsidRPr="00F15AC0" w:rsidTr="00964C0E">
        <w:tc>
          <w:tcPr>
            <w:tcW w:w="817" w:type="dxa"/>
          </w:tcPr>
          <w:p w:rsidR="00B820B7" w:rsidRPr="00F15AC0" w:rsidRDefault="00B820B7" w:rsidP="00964C0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12" w:type="dxa"/>
          </w:tcPr>
          <w:p w:rsidR="00B820B7" w:rsidRPr="0034161A" w:rsidRDefault="00B820B7" w:rsidP="00964C0E">
            <w:pPr>
              <w:jc w:val="center"/>
              <w:rPr>
                <w:b/>
                <w:sz w:val="28"/>
                <w:szCs w:val="28"/>
              </w:rPr>
            </w:pPr>
            <w:r w:rsidRPr="0034161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B820B7" w:rsidRPr="0034161A" w:rsidRDefault="00B820B7" w:rsidP="00964C0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4161A">
              <w:rPr>
                <w:b/>
                <w:bCs/>
                <w:sz w:val="28"/>
                <w:szCs w:val="28"/>
              </w:rPr>
              <w:t>68  часов</w:t>
            </w:r>
          </w:p>
        </w:tc>
        <w:tc>
          <w:tcPr>
            <w:tcW w:w="1559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4" w:type="dxa"/>
          </w:tcPr>
          <w:p w:rsidR="00B820B7" w:rsidRPr="00F15AC0" w:rsidRDefault="00B820B7" w:rsidP="00964C0E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B820B7" w:rsidRDefault="00B820B7" w:rsidP="00B820B7">
      <w:pPr>
        <w:spacing w:after="5" w:line="254" w:lineRule="auto"/>
        <w:ind w:right="659"/>
        <w:jc w:val="both"/>
        <w:rPr>
          <w:color w:val="000000"/>
          <w:sz w:val="28"/>
          <w:szCs w:val="28"/>
        </w:rPr>
      </w:pPr>
      <w:r w:rsidRPr="00F15AC0">
        <w:rPr>
          <w:color w:val="000000"/>
          <w:sz w:val="28"/>
          <w:szCs w:val="28"/>
        </w:rPr>
        <w:br w:type="page"/>
      </w:r>
    </w:p>
    <w:p w:rsidR="00DE0D9A" w:rsidRDefault="00DE0D9A" w:rsidP="00DE0D9A">
      <w:pPr>
        <w:ind w:left="120"/>
        <w:rPr>
          <w:color w:val="4D4D4D"/>
        </w:rPr>
      </w:pPr>
    </w:p>
    <w:p w:rsidR="00DE0D9A" w:rsidRDefault="00DE0D9A" w:rsidP="00DE0D9A">
      <w:pPr>
        <w:pStyle w:val="2"/>
        <w:spacing w:before="220"/>
        <w:ind w:left="144"/>
        <w:jc w:val="left"/>
      </w:pPr>
    </w:p>
    <w:p w:rsidR="00DE0D9A" w:rsidRDefault="00DE0D9A" w:rsidP="00DE0D9A">
      <w:pPr>
        <w:pStyle w:val="2"/>
        <w:spacing w:before="220"/>
        <w:ind w:left="144"/>
        <w:jc w:val="left"/>
      </w:pPr>
    </w:p>
    <w:p w:rsidR="00DE0D9A" w:rsidRDefault="00DE0D9A" w:rsidP="00DE0D9A">
      <w:pPr>
        <w:pStyle w:val="2"/>
        <w:spacing w:before="220"/>
        <w:ind w:left="144"/>
        <w:jc w:val="left"/>
      </w:pPr>
    </w:p>
    <w:p w:rsidR="00DE0D9A" w:rsidRDefault="00DE0D9A" w:rsidP="00DE0D9A">
      <w:pPr>
        <w:pStyle w:val="2"/>
        <w:spacing w:before="220"/>
        <w:ind w:left="144"/>
        <w:jc w:val="left"/>
      </w:pPr>
    </w:p>
    <w:p w:rsidR="00DE0D9A" w:rsidRDefault="00DE0D9A" w:rsidP="00DE0D9A">
      <w:pPr>
        <w:pStyle w:val="2"/>
        <w:spacing w:before="220"/>
        <w:ind w:left="144"/>
        <w:jc w:val="left"/>
      </w:pPr>
    </w:p>
    <w:p w:rsidR="00DE0D9A" w:rsidRDefault="00DE0D9A" w:rsidP="00DE0D9A">
      <w:pPr>
        <w:spacing w:before="63" w:line="276" w:lineRule="auto"/>
        <w:ind w:left="140"/>
        <w:rPr>
          <w:b/>
          <w:color w:val="4D4D4D"/>
          <w:spacing w:val="-7"/>
          <w:sz w:val="28"/>
        </w:rPr>
      </w:pPr>
    </w:p>
    <w:p w:rsidR="00DE0D9A" w:rsidRDefault="00DE0D9A" w:rsidP="00DE0D9A">
      <w:pPr>
        <w:spacing w:before="63" w:line="276" w:lineRule="auto"/>
        <w:ind w:left="140"/>
        <w:rPr>
          <w:b/>
          <w:sz w:val="28"/>
        </w:rPr>
      </w:pPr>
      <w:r>
        <w:rPr>
          <w:b/>
          <w:color w:val="4D4D4D"/>
          <w:spacing w:val="-7"/>
          <w:sz w:val="28"/>
        </w:rPr>
        <w:t xml:space="preserve">УЧЕБНО-МЕТОДИЧЕСКОЕ </w:t>
      </w:r>
      <w:r>
        <w:rPr>
          <w:b/>
          <w:color w:val="4D4D4D"/>
          <w:spacing w:val="-4"/>
          <w:sz w:val="28"/>
        </w:rPr>
        <w:t xml:space="preserve">ОБЕСПЕЧЕНИЕ </w:t>
      </w:r>
      <w:r>
        <w:rPr>
          <w:b/>
          <w:color w:val="4D4D4D"/>
          <w:spacing w:val="-10"/>
          <w:sz w:val="28"/>
        </w:rPr>
        <w:t xml:space="preserve">ОБРАЗОВАТЕЛЬНОГО </w:t>
      </w:r>
      <w:r>
        <w:rPr>
          <w:b/>
          <w:color w:val="4D4D4D"/>
          <w:spacing w:val="-7"/>
          <w:sz w:val="28"/>
        </w:rPr>
        <w:t>ПРОЦЕССА</w:t>
      </w:r>
    </w:p>
    <w:p w:rsidR="00DE0D9A" w:rsidRDefault="00DE0D9A" w:rsidP="00DE0D9A">
      <w:pPr>
        <w:spacing w:before="1"/>
        <w:ind w:left="140"/>
        <w:rPr>
          <w:b/>
          <w:sz w:val="28"/>
        </w:rPr>
      </w:pPr>
      <w:r>
        <w:rPr>
          <w:b/>
          <w:color w:val="4D4D4D"/>
          <w:sz w:val="28"/>
        </w:rPr>
        <w:t>ОБЯЗАТЕЛЬНЫЕ УЧЕБНЫЕ МАТЕРИАЛЫ ДЛЯ УЧЕНИКА</w:t>
      </w:r>
    </w:p>
    <w:p w:rsidR="00DE0D9A" w:rsidRPr="00DE0D9A" w:rsidRDefault="00DE0D9A" w:rsidP="00DE0D9A">
      <w:pPr>
        <w:pStyle w:val="a7"/>
        <w:spacing w:before="10"/>
        <w:ind w:left="0"/>
        <w:jc w:val="left"/>
        <w:rPr>
          <w:b/>
          <w:sz w:val="27"/>
          <w:lang w:val="ru-RU"/>
        </w:rPr>
      </w:pPr>
    </w:p>
    <w:p w:rsidR="00DE0D9A" w:rsidRPr="00DE0D9A" w:rsidRDefault="00B820B7" w:rsidP="00DE0D9A">
      <w:pPr>
        <w:pStyle w:val="2"/>
        <w:spacing w:before="1" w:line="480" w:lineRule="auto"/>
        <w:ind w:left="140" w:right="506"/>
        <w:rPr>
          <w:lang w:val="ru-RU"/>
        </w:rPr>
      </w:pPr>
      <w:r>
        <w:rPr>
          <w:color w:val="4D4D4D"/>
          <w:lang w:val="ru-RU"/>
        </w:rPr>
        <w:t>Русский язык (в 2 частях), 4</w:t>
      </w:r>
      <w:r w:rsidR="00DE0D9A" w:rsidRPr="00DE0D9A">
        <w:rPr>
          <w:color w:val="4D4D4D"/>
          <w:lang w:val="ru-RU"/>
        </w:rPr>
        <w:t xml:space="preserve"> класс/ </w:t>
      </w:r>
      <w:proofErr w:type="spellStart"/>
      <w:r w:rsidR="00DE0D9A" w:rsidRPr="00DE0D9A">
        <w:rPr>
          <w:color w:val="4D4D4D"/>
          <w:lang w:val="ru-RU"/>
        </w:rPr>
        <w:t>Канакина</w:t>
      </w:r>
      <w:proofErr w:type="spellEnd"/>
      <w:r w:rsidR="00DE0D9A" w:rsidRPr="00DE0D9A">
        <w:rPr>
          <w:color w:val="4D4D4D"/>
          <w:lang w:val="ru-RU"/>
        </w:rPr>
        <w:t xml:space="preserve"> В.П., Горецкий В.Г., Акционерное общество «Издательство «Просвещение»</w:t>
      </w:r>
    </w:p>
    <w:p w:rsidR="00DE0D9A" w:rsidRPr="00DE0D9A" w:rsidRDefault="00DE0D9A" w:rsidP="00DE0D9A">
      <w:pPr>
        <w:pStyle w:val="a7"/>
        <w:spacing w:before="2"/>
        <w:ind w:left="0"/>
        <w:jc w:val="left"/>
        <w:rPr>
          <w:sz w:val="33"/>
          <w:lang w:val="ru-RU"/>
        </w:rPr>
      </w:pPr>
    </w:p>
    <w:p w:rsidR="00DE0D9A" w:rsidRDefault="00DE0D9A" w:rsidP="00DE0D9A">
      <w:pPr>
        <w:ind w:left="140"/>
        <w:rPr>
          <w:b/>
          <w:sz w:val="28"/>
        </w:rPr>
      </w:pPr>
      <w:r>
        <w:rPr>
          <w:b/>
          <w:color w:val="4D4D4D"/>
          <w:sz w:val="28"/>
        </w:rPr>
        <w:t>МЕТОДИЧЕСКИЕ МАТЕРИАЛЫ ДЛЯ УЧИТЕЛЯ</w:t>
      </w:r>
    </w:p>
    <w:p w:rsidR="00DE0D9A" w:rsidRPr="00DE0D9A" w:rsidRDefault="00DE0D9A" w:rsidP="00DE0D9A">
      <w:pPr>
        <w:pStyle w:val="a7"/>
        <w:spacing w:before="10"/>
        <w:ind w:left="0"/>
        <w:jc w:val="left"/>
        <w:rPr>
          <w:b/>
          <w:sz w:val="27"/>
          <w:lang w:val="ru-RU"/>
        </w:rPr>
      </w:pPr>
    </w:p>
    <w:p w:rsidR="00DE0D9A" w:rsidRDefault="00DE0D9A" w:rsidP="00DE0D9A">
      <w:pPr>
        <w:spacing w:line="276" w:lineRule="auto"/>
        <w:ind w:left="140" w:right="261"/>
        <w:rPr>
          <w:sz w:val="28"/>
        </w:rPr>
      </w:pPr>
      <w:r>
        <w:rPr>
          <w:color w:val="4D4D4D"/>
          <w:sz w:val="28"/>
        </w:rPr>
        <w:t xml:space="preserve">Русский язык (учебник с приложением на электронном носителе (СД) в 2 частях), </w:t>
      </w:r>
      <w:proofErr w:type="spellStart"/>
      <w:r>
        <w:rPr>
          <w:color w:val="4D4D4D"/>
          <w:sz w:val="28"/>
        </w:rPr>
        <w:t>В.П.Канакина</w:t>
      </w:r>
      <w:proofErr w:type="spellEnd"/>
      <w:r>
        <w:rPr>
          <w:color w:val="4D4D4D"/>
          <w:sz w:val="28"/>
        </w:rPr>
        <w:t xml:space="preserve">, Москва «Просвещение», 2013г Русский язык. Методические рекомендации. </w:t>
      </w:r>
      <w:proofErr w:type="spellStart"/>
      <w:r>
        <w:rPr>
          <w:color w:val="4D4D4D"/>
          <w:sz w:val="28"/>
        </w:rPr>
        <w:t>В.П.Канакина</w:t>
      </w:r>
      <w:proofErr w:type="spellEnd"/>
      <w:r>
        <w:rPr>
          <w:color w:val="4D4D4D"/>
          <w:sz w:val="28"/>
        </w:rPr>
        <w:t>, Москва</w:t>
      </w:r>
      <w:bookmarkStart w:id="0" w:name="_GoBack"/>
      <w:bookmarkEnd w:id="0"/>
    </w:p>
    <w:p w:rsidR="00DE0D9A" w:rsidRDefault="00DE0D9A" w:rsidP="00DE0D9A">
      <w:pPr>
        <w:spacing w:before="1" w:line="276" w:lineRule="auto"/>
        <w:ind w:left="140" w:right="1210"/>
        <w:rPr>
          <w:sz w:val="28"/>
        </w:rPr>
      </w:pPr>
      <w:r>
        <w:rPr>
          <w:color w:val="4D4D4D"/>
          <w:sz w:val="28"/>
        </w:rPr>
        <w:t xml:space="preserve">«Просвещение», 2012г. Русский язык. Сборник диктантов и самостоятельных работ 1- 4 классы. </w:t>
      </w:r>
      <w:proofErr w:type="spellStart"/>
      <w:r>
        <w:rPr>
          <w:color w:val="4D4D4D"/>
          <w:sz w:val="28"/>
        </w:rPr>
        <w:t>В.П.Канакина</w:t>
      </w:r>
      <w:proofErr w:type="spellEnd"/>
      <w:r>
        <w:rPr>
          <w:color w:val="4D4D4D"/>
          <w:sz w:val="28"/>
        </w:rPr>
        <w:t>, Москва</w:t>
      </w:r>
    </w:p>
    <w:p w:rsidR="00DE0D9A" w:rsidRDefault="00DE0D9A" w:rsidP="00DE0D9A">
      <w:pPr>
        <w:spacing w:before="1" w:line="276" w:lineRule="auto"/>
        <w:ind w:left="140" w:right="580"/>
        <w:rPr>
          <w:sz w:val="28"/>
        </w:rPr>
      </w:pPr>
      <w:r>
        <w:rPr>
          <w:color w:val="4D4D4D"/>
          <w:sz w:val="28"/>
        </w:rPr>
        <w:t>«Просвещение», 2014г. Технологические карты уроков «</w:t>
      </w:r>
      <w:r w:rsidR="00B820B7">
        <w:rPr>
          <w:color w:val="4D4D4D"/>
          <w:sz w:val="28"/>
        </w:rPr>
        <w:t>Русский язык» 4</w:t>
      </w:r>
      <w:r>
        <w:rPr>
          <w:color w:val="4D4D4D"/>
          <w:sz w:val="28"/>
        </w:rPr>
        <w:t xml:space="preserve"> класс Москва «Просвещение» 2013г.</w:t>
      </w:r>
    </w:p>
    <w:p w:rsidR="00DE0D9A" w:rsidRPr="00DE0D9A" w:rsidRDefault="00DE0D9A" w:rsidP="00DE0D9A">
      <w:pPr>
        <w:pStyle w:val="a7"/>
        <w:spacing w:before="10"/>
        <w:ind w:left="0"/>
        <w:jc w:val="left"/>
        <w:rPr>
          <w:sz w:val="26"/>
          <w:lang w:val="ru-RU"/>
        </w:rPr>
      </w:pPr>
    </w:p>
    <w:p w:rsidR="00DE0D9A" w:rsidRDefault="00DE0D9A"/>
    <w:sectPr w:rsidR="00DE0D9A" w:rsidSect="00417C8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1E2"/>
    <w:multiLevelType w:val="hybridMultilevel"/>
    <w:tmpl w:val="B74A052A"/>
    <w:lvl w:ilvl="0" w:tplc="8AE86BE2">
      <w:numFmt w:val="bullet"/>
      <w:lvlText w:val=""/>
      <w:lvlJc w:val="left"/>
      <w:pPr>
        <w:ind w:left="244" w:hanging="708"/>
      </w:pPr>
      <w:rPr>
        <w:rFonts w:hint="default"/>
        <w:w w:val="100"/>
      </w:rPr>
    </w:lvl>
    <w:lvl w:ilvl="1" w:tplc="288CE12E">
      <w:numFmt w:val="bullet"/>
      <w:lvlText w:val="•"/>
      <w:lvlJc w:val="left"/>
      <w:pPr>
        <w:ind w:left="1186" w:hanging="708"/>
      </w:pPr>
      <w:rPr>
        <w:rFonts w:hint="default"/>
      </w:rPr>
    </w:lvl>
    <w:lvl w:ilvl="2" w:tplc="537AF496">
      <w:numFmt w:val="bullet"/>
      <w:lvlText w:val="•"/>
      <w:lvlJc w:val="left"/>
      <w:pPr>
        <w:ind w:left="2133" w:hanging="708"/>
      </w:pPr>
      <w:rPr>
        <w:rFonts w:hint="default"/>
      </w:rPr>
    </w:lvl>
    <w:lvl w:ilvl="3" w:tplc="DEDC334C">
      <w:numFmt w:val="bullet"/>
      <w:lvlText w:val="•"/>
      <w:lvlJc w:val="left"/>
      <w:pPr>
        <w:ind w:left="3079" w:hanging="708"/>
      </w:pPr>
      <w:rPr>
        <w:rFonts w:hint="default"/>
      </w:rPr>
    </w:lvl>
    <w:lvl w:ilvl="4" w:tplc="54D61302">
      <w:numFmt w:val="bullet"/>
      <w:lvlText w:val="•"/>
      <w:lvlJc w:val="left"/>
      <w:pPr>
        <w:ind w:left="4026" w:hanging="708"/>
      </w:pPr>
      <w:rPr>
        <w:rFonts w:hint="default"/>
      </w:rPr>
    </w:lvl>
    <w:lvl w:ilvl="5" w:tplc="9D50AE56">
      <w:numFmt w:val="bullet"/>
      <w:lvlText w:val="•"/>
      <w:lvlJc w:val="left"/>
      <w:pPr>
        <w:ind w:left="4973" w:hanging="708"/>
      </w:pPr>
      <w:rPr>
        <w:rFonts w:hint="default"/>
      </w:rPr>
    </w:lvl>
    <w:lvl w:ilvl="6" w:tplc="9AEE2654">
      <w:numFmt w:val="bullet"/>
      <w:lvlText w:val="•"/>
      <w:lvlJc w:val="left"/>
      <w:pPr>
        <w:ind w:left="5919" w:hanging="708"/>
      </w:pPr>
      <w:rPr>
        <w:rFonts w:hint="default"/>
      </w:rPr>
    </w:lvl>
    <w:lvl w:ilvl="7" w:tplc="D22427B2">
      <w:numFmt w:val="bullet"/>
      <w:lvlText w:val="•"/>
      <w:lvlJc w:val="left"/>
      <w:pPr>
        <w:ind w:left="6866" w:hanging="708"/>
      </w:pPr>
      <w:rPr>
        <w:rFonts w:hint="default"/>
      </w:rPr>
    </w:lvl>
    <w:lvl w:ilvl="8" w:tplc="1E7A89D6">
      <w:numFmt w:val="bullet"/>
      <w:lvlText w:val="•"/>
      <w:lvlJc w:val="left"/>
      <w:pPr>
        <w:ind w:left="7812" w:hanging="708"/>
      </w:pPr>
      <w:rPr>
        <w:rFonts w:hint="default"/>
      </w:rPr>
    </w:lvl>
  </w:abstractNum>
  <w:abstractNum w:abstractNumId="1">
    <w:nsid w:val="3ADD61D8"/>
    <w:multiLevelType w:val="hybridMultilevel"/>
    <w:tmpl w:val="D59AF3F8"/>
    <w:lvl w:ilvl="0" w:tplc="072C8A1C">
      <w:numFmt w:val="bullet"/>
      <w:lvlText w:val=""/>
      <w:lvlJc w:val="left"/>
      <w:pPr>
        <w:ind w:left="244" w:hanging="14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3189216">
      <w:numFmt w:val="bullet"/>
      <w:lvlText w:val="•"/>
      <w:lvlJc w:val="left"/>
      <w:pPr>
        <w:ind w:left="1186" w:hanging="142"/>
      </w:pPr>
      <w:rPr>
        <w:rFonts w:hint="default"/>
      </w:rPr>
    </w:lvl>
    <w:lvl w:ilvl="2" w:tplc="C05E5A92">
      <w:numFmt w:val="bullet"/>
      <w:lvlText w:val="•"/>
      <w:lvlJc w:val="left"/>
      <w:pPr>
        <w:ind w:left="2133" w:hanging="142"/>
      </w:pPr>
      <w:rPr>
        <w:rFonts w:hint="default"/>
      </w:rPr>
    </w:lvl>
    <w:lvl w:ilvl="3" w:tplc="ECE82F9C">
      <w:numFmt w:val="bullet"/>
      <w:lvlText w:val="•"/>
      <w:lvlJc w:val="left"/>
      <w:pPr>
        <w:ind w:left="3079" w:hanging="142"/>
      </w:pPr>
      <w:rPr>
        <w:rFonts w:hint="default"/>
      </w:rPr>
    </w:lvl>
    <w:lvl w:ilvl="4" w:tplc="BF303CA4">
      <w:numFmt w:val="bullet"/>
      <w:lvlText w:val="•"/>
      <w:lvlJc w:val="left"/>
      <w:pPr>
        <w:ind w:left="4026" w:hanging="142"/>
      </w:pPr>
      <w:rPr>
        <w:rFonts w:hint="default"/>
      </w:rPr>
    </w:lvl>
    <w:lvl w:ilvl="5" w:tplc="C32882C8">
      <w:numFmt w:val="bullet"/>
      <w:lvlText w:val="•"/>
      <w:lvlJc w:val="left"/>
      <w:pPr>
        <w:ind w:left="4973" w:hanging="142"/>
      </w:pPr>
      <w:rPr>
        <w:rFonts w:hint="default"/>
      </w:rPr>
    </w:lvl>
    <w:lvl w:ilvl="6" w:tplc="C20848A8">
      <w:numFmt w:val="bullet"/>
      <w:lvlText w:val="•"/>
      <w:lvlJc w:val="left"/>
      <w:pPr>
        <w:ind w:left="5919" w:hanging="142"/>
      </w:pPr>
      <w:rPr>
        <w:rFonts w:hint="default"/>
      </w:rPr>
    </w:lvl>
    <w:lvl w:ilvl="7" w:tplc="A81CA2F8">
      <w:numFmt w:val="bullet"/>
      <w:lvlText w:val="•"/>
      <w:lvlJc w:val="left"/>
      <w:pPr>
        <w:ind w:left="6866" w:hanging="142"/>
      </w:pPr>
      <w:rPr>
        <w:rFonts w:hint="default"/>
      </w:rPr>
    </w:lvl>
    <w:lvl w:ilvl="8" w:tplc="ADB47456">
      <w:numFmt w:val="bullet"/>
      <w:lvlText w:val="•"/>
      <w:lvlJc w:val="left"/>
      <w:pPr>
        <w:ind w:left="7812" w:hanging="142"/>
      </w:pPr>
      <w:rPr>
        <w:rFonts w:hint="default"/>
      </w:rPr>
    </w:lvl>
  </w:abstractNum>
  <w:abstractNum w:abstractNumId="2">
    <w:nsid w:val="3F206229"/>
    <w:multiLevelType w:val="hybridMultilevel"/>
    <w:tmpl w:val="0F581D7E"/>
    <w:lvl w:ilvl="0" w:tplc="CCCAE2E2">
      <w:numFmt w:val="bullet"/>
      <w:lvlText w:val="•"/>
      <w:lvlJc w:val="left"/>
      <w:pPr>
        <w:ind w:left="104" w:hanging="708"/>
      </w:pPr>
      <w:rPr>
        <w:rFonts w:ascii="Arial" w:eastAsia="Arial" w:hAnsi="Arial" w:cs="Arial" w:hint="default"/>
        <w:spacing w:val="-3"/>
        <w:w w:val="100"/>
        <w:sz w:val="24"/>
        <w:szCs w:val="24"/>
      </w:rPr>
    </w:lvl>
    <w:lvl w:ilvl="1" w:tplc="BBE4AD7E">
      <w:numFmt w:val="bullet"/>
      <w:lvlText w:val="•"/>
      <w:lvlJc w:val="left"/>
      <w:pPr>
        <w:ind w:left="1060" w:hanging="708"/>
      </w:pPr>
      <w:rPr>
        <w:rFonts w:hint="default"/>
      </w:rPr>
    </w:lvl>
    <w:lvl w:ilvl="2" w:tplc="5900C4AE">
      <w:numFmt w:val="bullet"/>
      <w:lvlText w:val="•"/>
      <w:lvlJc w:val="left"/>
      <w:pPr>
        <w:ind w:left="2021" w:hanging="708"/>
      </w:pPr>
      <w:rPr>
        <w:rFonts w:hint="default"/>
      </w:rPr>
    </w:lvl>
    <w:lvl w:ilvl="3" w:tplc="C096D18E">
      <w:numFmt w:val="bullet"/>
      <w:lvlText w:val="•"/>
      <w:lvlJc w:val="left"/>
      <w:pPr>
        <w:ind w:left="2981" w:hanging="708"/>
      </w:pPr>
      <w:rPr>
        <w:rFonts w:hint="default"/>
      </w:rPr>
    </w:lvl>
    <w:lvl w:ilvl="4" w:tplc="CB6A530C">
      <w:numFmt w:val="bullet"/>
      <w:lvlText w:val="•"/>
      <w:lvlJc w:val="left"/>
      <w:pPr>
        <w:ind w:left="3942" w:hanging="708"/>
      </w:pPr>
      <w:rPr>
        <w:rFonts w:hint="default"/>
      </w:rPr>
    </w:lvl>
    <w:lvl w:ilvl="5" w:tplc="49268D6E">
      <w:numFmt w:val="bullet"/>
      <w:lvlText w:val="•"/>
      <w:lvlJc w:val="left"/>
      <w:pPr>
        <w:ind w:left="4903" w:hanging="708"/>
      </w:pPr>
      <w:rPr>
        <w:rFonts w:hint="default"/>
      </w:rPr>
    </w:lvl>
    <w:lvl w:ilvl="6" w:tplc="40ECEFAA">
      <w:numFmt w:val="bullet"/>
      <w:lvlText w:val="•"/>
      <w:lvlJc w:val="left"/>
      <w:pPr>
        <w:ind w:left="5863" w:hanging="708"/>
      </w:pPr>
      <w:rPr>
        <w:rFonts w:hint="default"/>
      </w:rPr>
    </w:lvl>
    <w:lvl w:ilvl="7" w:tplc="1666CD96">
      <w:numFmt w:val="bullet"/>
      <w:lvlText w:val="•"/>
      <w:lvlJc w:val="left"/>
      <w:pPr>
        <w:ind w:left="6824" w:hanging="708"/>
      </w:pPr>
      <w:rPr>
        <w:rFonts w:hint="default"/>
      </w:rPr>
    </w:lvl>
    <w:lvl w:ilvl="8" w:tplc="B060D28C">
      <w:numFmt w:val="bullet"/>
      <w:lvlText w:val="•"/>
      <w:lvlJc w:val="left"/>
      <w:pPr>
        <w:ind w:left="7784" w:hanging="708"/>
      </w:pPr>
      <w:rPr>
        <w:rFonts w:hint="default"/>
      </w:rPr>
    </w:lvl>
  </w:abstractNum>
  <w:abstractNum w:abstractNumId="3">
    <w:nsid w:val="599C0DB1"/>
    <w:multiLevelType w:val="hybridMultilevel"/>
    <w:tmpl w:val="E9F2A1D4"/>
    <w:lvl w:ilvl="0" w:tplc="B2923C72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96E9462"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0D40BFDA"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C5B65A04"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A9A83F2C"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F634BA76"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BDE69EB2"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7CFE8504"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690C4A66">
      <w:numFmt w:val="bullet"/>
      <w:lvlText w:val="•"/>
      <w:lvlJc w:val="left"/>
      <w:pPr>
        <w:ind w:left="7672" w:hanging="140"/>
      </w:pPr>
      <w:rPr>
        <w:rFonts w:hint="default"/>
      </w:rPr>
    </w:lvl>
  </w:abstractNum>
  <w:abstractNum w:abstractNumId="4">
    <w:nsid w:val="59D508F7"/>
    <w:multiLevelType w:val="hybridMultilevel"/>
    <w:tmpl w:val="2EC23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F433E4"/>
    <w:multiLevelType w:val="hybridMultilevel"/>
    <w:tmpl w:val="BDA6445C"/>
    <w:lvl w:ilvl="0" w:tplc="F886BEA2">
      <w:numFmt w:val="bullet"/>
      <w:lvlText w:val="—"/>
      <w:lvlJc w:val="left"/>
      <w:pPr>
        <w:ind w:left="104" w:hanging="51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C0C61A7C">
      <w:numFmt w:val="bullet"/>
      <w:lvlText w:val="—"/>
      <w:lvlJc w:val="left"/>
      <w:pPr>
        <w:ind w:left="244" w:hanging="51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2" w:tplc="91B4249A">
      <w:numFmt w:val="bullet"/>
      <w:lvlText w:val="•"/>
      <w:lvlJc w:val="left"/>
      <w:pPr>
        <w:ind w:left="1276" w:hanging="512"/>
      </w:pPr>
      <w:rPr>
        <w:rFonts w:hint="default"/>
      </w:rPr>
    </w:lvl>
    <w:lvl w:ilvl="3" w:tplc="748ECB78">
      <w:numFmt w:val="bullet"/>
      <w:lvlText w:val="•"/>
      <w:lvlJc w:val="left"/>
      <w:pPr>
        <w:ind w:left="2312" w:hanging="512"/>
      </w:pPr>
      <w:rPr>
        <w:rFonts w:hint="default"/>
      </w:rPr>
    </w:lvl>
    <w:lvl w:ilvl="4" w:tplc="69EE7004">
      <w:numFmt w:val="bullet"/>
      <w:lvlText w:val="•"/>
      <w:lvlJc w:val="left"/>
      <w:pPr>
        <w:ind w:left="3348" w:hanging="512"/>
      </w:pPr>
      <w:rPr>
        <w:rFonts w:hint="default"/>
      </w:rPr>
    </w:lvl>
    <w:lvl w:ilvl="5" w:tplc="A3D2460A">
      <w:numFmt w:val="bullet"/>
      <w:lvlText w:val="•"/>
      <w:lvlJc w:val="left"/>
      <w:pPr>
        <w:ind w:left="4384" w:hanging="512"/>
      </w:pPr>
      <w:rPr>
        <w:rFonts w:hint="default"/>
      </w:rPr>
    </w:lvl>
    <w:lvl w:ilvl="6" w:tplc="40008E2E">
      <w:numFmt w:val="bullet"/>
      <w:lvlText w:val="•"/>
      <w:lvlJc w:val="left"/>
      <w:pPr>
        <w:ind w:left="5421" w:hanging="512"/>
      </w:pPr>
      <w:rPr>
        <w:rFonts w:hint="default"/>
      </w:rPr>
    </w:lvl>
    <w:lvl w:ilvl="7" w:tplc="0A942876">
      <w:numFmt w:val="bullet"/>
      <w:lvlText w:val="•"/>
      <w:lvlJc w:val="left"/>
      <w:pPr>
        <w:ind w:left="6457" w:hanging="512"/>
      </w:pPr>
      <w:rPr>
        <w:rFonts w:hint="default"/>
      </w:rPr>
    </w:lvl>
    <w:lvl w:ilvl="8" w:tplc="9EB62826">
      <w:numFmt w:val="bullet"/>
      <w:lvlText w:val="•"/>
      <w:lvlJc w:val="left"/>
      <w:pPr>
        <w:ind w:left="7493" w:hanging="512"/>
      </w:pPr>
      <w:rPr>
        <w:rFonts w:hint="default"/>
      </w:rPr>
    </w:lvl>
  </w:abstractNum>
  <w:abstractNum w:abstractNumId="6">
    <w:nsid w:val="6C1E0B9F"/>
    <w:multiLevelType w:val="hybridMultilevel"/>
    <w:tmpl w:val="2EAA918A"/>
    <w:lvl w:ilvl="0" w:tplc="064E1962">
      <w:start w:val="2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14EE97A">
      <w:start w:val="1"/>
      <w:numFmt w:val="decimal"/>
      <w:lvlText w:val="%2."/>
      <w:lvlJc w:val="left"/>
      <w:pPr>
        <w:ind w:left="104" w:hanging="360"/>
        <w:jc w:val="right"/>
      </w:pPr>
      <w:rPr>
        <w:rFonts w:hint="default"/>
        <w:b/>
        <w:bCs/>
        <w:spacing w:val="-2"/>
        <w:w w:val="100"/>
      </w:rPr>
    </w:lvl>
    <w:lvl w:ilvl="2" w:tplc="96EEBA44">
      <w:numFmt w:val="bullet"/>
      <w:lvlText w:val="•"/>
      <w:lvlJc w:val="left"/>
      <w:pPr>
        <w:ind w:left="2021" w:hanging="360"/>
      </w:pPr>
      <w:rPr>
        <w:rFonts w:hint="default"/>
      </w:rPr>
    </w:lvl>
    <w:lvl w:ilvl="3" w:tplc="6D92E9E8">
      <w:numFmt w:val="bullet"/>
      <w:lvlText w:val="•"/>
      <w:lvlJc w:val="left"/>
      <w:pPr>
        <w:ind w:left="2981" w:hanging="360"/>
      </w:pPr>
      <w:rPr>
        <w:rFonts w:hint="default"/>
      </w:rPr>
    </w:lvl>
    <w:lvl w:ilvl="4" w:tplc="22BE4E0C"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A92C84E6">
      <w:numFmt w:val="bullet"/>
      <w:lvlText w:val="•"/>
      <w:lvlJc w:val="left"/>
      <w:pPr>
        <w:ind w:left="4903" w:hanging="360"/>
      </w:pPr>
      <w:rPr>
        <w:rFonts w:hint="default"/>
      </w:rPr>
    </w:lvl>
    <w:lvl w:ilvl="6" w:tplc="F9167F1C">
      <w:numFmt w:val="bullet"/>
      <w:lvlText w:val="•"/>
      <w:lvlJc w:val="left"/>
      <w:pPr>
        <w:ind w:left="5863" w:hanging="360"/>
      </w:pPr>
      <w:rPr>
        <w:rFonts w:hint="default"/>
      </w:rPr>
    </w:lvl>
    <w:lvl w:ilvl="7" w:tplc="F01CF96A">
      <w:numFmt w:val="bullet"/>
      <w:lvlText w:val="•"/>
      <w:lvlJc w:val="left"/>
      <w:pPr>
        <w:ind w:left="6824" w:hanging="360"/>
      </w:pPr>
      <w:rPr>
        <w:rFonts w:hint="default"/>
      </w:rPr>
    </w:lvl>
    <w:lvl w:ilvl="8" w:tplc="DAC8D208">
      <w:numFmt w:val="bullet"/>
      <w:lvlText w:val="•"/>
      <w:lvlJc w:val="left"/>
      <w:pPr>
        <w:ind w:left="7784" w:hanging="360"/>
      </w:pPr>
      <w:rPr>
        <w:rFonts w:hint="default"/>
      </w:rPr>
    </w:lvl>
  </w:abstractNum>
  <w:abstractNum w:abstractNumId="7">
    <w:nsid w:val="6E016851"/>
    <w:multiLevelType w:val="hybridMultilevel"/>
    <w:tmpl w:val="4F943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41"/>
    <w:rsid w:val="002C5D41"/>
    <w:rsid w:val="00417C8C"/>
    <w:rsid w:val="004B154E"/>
    <w:rsid w:val="00B4424E"/>
    <w:rsid w:val="00B449A2"/>
    <w:rsid w:val="00B820B7"/>
    <w:rsid w:val="00D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E0D9A"/>
    <w:pPr>
      <w:widowControl w:val="0"/>
      <w:autoSpaceDE w:val="0"/>
      <w:autoSpaceDN w:val="0"/>
      <w:ind w:left="104"/>
      <w:outlineLvl w:val="0"/>
    </w:pPr>
    <w:rPr>
      <w:b/>
      <w:bCs/>
      <w:sz w:val="28"/>
      <w:szCs w:val="28"/>
      <w:lang w:val="en-US" w:eastAsia="en-US"/>
    </w:rPr>
  </w:style>
  <w:style w:type="paragraph" w:styleId="2">
    <w:name w:val="heading 2"/>
    <w:basedOn w:val="a"/>
    <w:link w:val="20"/>
    <w:qFormat/>
    <w:rsid w:val="00DE0D9A"/>
    <w:pPr>
      <w:widowControl w:val="0"/>
      <w:autoSpaceDE w:val="0"/>
      <w:autoSpaceDN w:val="0"/>
      <w:ind w:left="104"/>
      <w:jc w:val="both"/>
      <w:outlineLvl w:val="1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D9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DE0D9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3">
    <w:name w:val="Hyperlink"/>
    <w:uiPriority w:val="99"/>
    <w:unhideWhenUsed/>
    <w:rsid w:val="00DE0D9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0D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D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0D9A"/>
    <w:pPr>
      <w:widowControl w:val="0"/>
      <w:autoSpaceDE w:val="0"/>
      <w:autoSpaceDN w:val="0"/>
      <w:ind w:left="104"/>
      <w:jc w:val="both"/>
    </w:pPr>
    <w:rPr>
      <w:sz w:val="22"/>
      <w:szCs w:val="22"/>
      <w:lang w:val="en-US" w:eastAsia="en-US"/>
    </w:rPr>
  </w:style>
  <w:style w:type="paragraph" w:styleId="a7">
    <w:name w:val="Body Text"/>
    <w:basedOn w:val="a"/>
    <w:link w:val="a8"/>
    <w:qFormat/>
    <w:rsid w:val="00DE0D9A"/>
    <w:pPr>
      <w:widowControl w:val="0"/>
      <w:autoSpaceDE w:val="0"/>
      <w:autoSpaceDN w:val="0"/>
      <w:ind w:left="104"/>
      <w:jc w:val="both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rsid w:val="00DE0D9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rsid w:val="00DE0D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DE0D9A"/>
    <w:pPr>
      <w:widowControl w:val="0"/>
      <w:autoSpaceDE w:val="0"/>
      <w:autoSpaceDN w:val="0"/>
      <w:ind w:left="84"/>
    </w:pPr>
    <w:rPr>
      <w:sz w:val="22"/>
      <w:szCs w:val="22"/>
      <w:lang w:val="en-US" w:eastAsia="en-US"/>
    </w:rPr>
  </w:style>
  <w:style w:type="table" w:customStyle="1" w:styleId="11">
    <w:name w:val="Сетка таблицы1"/>
    <w:basedOn w:val="a1"/>
    <w:next w:val="a9"/>
    <w:uiPriority w:val="59"/>
    <w:rsid w:val="00B82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E0D9A"/>
    <w:pPr>
      <w:widowControl w:val="0"/>
      <w:autoSpaceDE w:val="0"/>
      <w:autoSpaceDN w:val="0"/>
      <w:ind w:left="104"/>
      <w:outlineLvl w:val="0"/>
    </w:pPr>
    <w:rPr>
      <w:b/>
      <w:bCs/>
      <w:sz w:val="28"/>
      <w:szCs w:val="28"/>
      <w:lang w:val="en-US" w:eastAsia="en-US"/>
    </w:rPr>
  </w:style>
  <w:style w:type="paragraph" w:styleId="2">
    <w:name w:val="heading 2"/>
    <w:basedOn w:val="a"/>
    <w:link w:val="20"/>
    <w:qFormat/>
    <w:rsid w:val="00DE0D9A"/>
    <w:pPr>
      <w:widowControl w:val="0"/>
      <w:autoSpaceDE w:val="0"/>
      <w:autoSpaceDN w:val="0"/>
      <w:ind w:left="104"/>
      <w:jc w:val="both"/>
      <w:outlineLvl w:val="1"/>
    </w:pPr>
    <w:rPr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D9A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DE0D9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3">
    <w:name w:val="Hyperlink"/>
    <w:uiPriority w:val="99"/>
    <w:unhideWhenUsed/>
    <w:rsid w:val="00DE0D9A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0D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D9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0D9A"/>
    <w:pPr>
      <w:widowControl w:val="0"/>
      <w:autoSpaceDE w:val="0"/>
      <w:autoSpaceDN w:val="0"/>
      <w:ind w:left="104"/>
      <w:jc w:val="both"/>
    </w:pPr>
    <w:rPr>
      <w:sz w:val="22"/>
      <w:szCs w:val="22"/>
      <w:lang w:val="en-US" w:eastAsia="en-US"/>
    </w:rPr>
  </w:style>
  <w:style w:type="paragraph" w:styleId="a7">
    <w:name w:val="Body Text"/>
    <w:basedOn w:val="a"/>
    <w:link w:val="a8"/>
    <w:qFormat/>
    <w:rsid w:val="00DE0D9A"/>
    <w:pPr>
      <w:widowControl w:val="0"/>
      <w:autoSpaceDE w:val="0"/>
      <w:autoSpaceDN w:val="0"/>
      <w:ind w:left="104"/>
      <w:jc w:val="both"/>
    </w:pPr>
    <w:rPr>
      <w:lang w:val="en-US" w:eastAsia="en-US"/>
    </w:rPr>
  </w:style>
  <w:style w:type="character" w:customStyle="1" w:styleId="a8">
    <w:name w:val="Основной текст Знак"/>
    <w:basedOn w:val="a0"/>
    <w:link w:val="a7"/>
    <w:rsid w:val="00DE0D9A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9">
    <w:name w:val="Table Grid"/>
    <w:basedOn w:val="a1"/>
    <w:rsid w:val="00DE0D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qFormat/>
    <w:rsid w:val="00DE0D9A"/>
    <w:pPr>
      <w:widowControl w:val="0"/>
      <w:autoSpaceDE w:val="0"/>
      <w:autoSpaceDN w:val="0"/>
      <w:ind w:left="84"/>
    </w:pPr>
    <w:rPr>
      <w:sz w:val="22"/>
      <w:szCs w:val="22"/>
      <w:lang w:val="en-US" w:eastAsia="en-US"/>
    </w:rPr>
  </w:style>
  <w:style w:type="table" w:customStyle="1" w:styleId="11">
    <w:name w:val="Сетка таблицы1"/>
    <w:basedOn w:val="a1"/>
    <w:next w:val="a9"/>
    <w:uiPriority w:val="59"/>
    <w:rsid w:val="00B82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kaspiyskr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2024-11-06T04:45:00Z</dcterms:created>
  <dcterms:modified xsi:type="dcterms:W3CDTF">2024-11-06T05:18:00Z</dcterms:modified>
</cp:coreProperties>
</file>